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94452E" w:rsidRPr="0094452E" w14:paraId="30A084E1" w14:textId="77777777" w:rsidTr="00FD41F5">
        <w:tc>
          <w:tcPr>
            <w:tcW w:w="3256" w:type="dxa"/>
          </w:tcPr>
          <w:p w14:paraId="0A145EEB" w14:textId="63DD43A9" w:rsidR="0057371F" w:rsidRPr="00A100BD" w:rsidRDefault="00C4096E" w:rsidP="00FD41F5">
            <w:pPr>
              <w:jc w:val="center"/>
              <w:rPr>
                <w:b/>
                <w:bCs/>
                <w:sz w:val="26"/>
                <w:szCs w:val="26"/>
              </w:rPr>
            </w:pPr>
            <w:r w:rsidRPr="00A100BD">
              <w:rPr>
                <w:b/>
                <w:bCs/>
                <w:sz w:val="26"/>
                <w:szCs w:val="26"/>
              </w:rPr>
              <w:t>ỦY BAN NHÂN DÂN</w:t>
            </w:r>
          </w:p>
        </w:tc>
        <w:tc>
          <w:tcPr>
            <w:tcW w:w="6237" w:type="dxa"/>
          </w:tcPr>
          <w:p w14:paraId="4A8A2454" w14:textId="77777777" w:rsidR="0057371F" w:rsidRPr="0094452E" w:rsidRDefault="0057371F" w:rsidP="00FD41F5">
            <w:pPr>
              <w:jc w:val="center"/>
              <w:rPr>
                <w:b/>
                <w:bCs/>
                <w:sz w:val="26"/>
                <w:szCs w:val="26"/>
              </w:rPr>
            </w:pPr>
            <w:r w:rsidRPr="0094452E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94452E" w:rsidRPr="0094452E" w14:paraId="22CE1ACD" w14:textId="77777777" w:rsidTr="00FD41F5">
        <w:tc>
          <w:tcPr>
            <w:tcW w:w="3256" w:type="dxa"/>
          </w:tcPr>
          <w:p w14:paraId="191687D4" w14:textId="376AC467" w:rsidR="0057371F" w:rsidRPr="0094452E" w:rsidRDefault="00D23E7D" w:rsidP="00FD41F5">
            <w:pPr>
              <w:jc w:val="center"/>
              <w:rPr>
                <w:b/>
                <w:bCs/>
                <w:sz w:val="26"/>
                <w:szCs w:val="26"/>
              </w:rPr>
            </w:pPr>
            <w:r w:rsidRPr="0094452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DC4F01" wp14:editId="2F3763D9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192405</wp:posOffset>
                      </wp:positionV>
                      <wp:extent cx="504000" cy="0"/>
                      <wp:effectExtent l="0" t="0" r="0" b="0"/>
                      <wp:wrapNone/>
                      <wp:docPr id="11740301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8DDFB0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15pt,15.15pt" to="95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4096E">
              <w:rPr>
                <w:b/>
                <w:bCs/>
                <w:sz w:val="26"/>
                <w:szCs w:val="26"/>
              </w:rPr>
              <w:t>XÃ LÙNG PHÌNH</w:t>
            </w:r>
          </w:p>
        </w:tc>
        <w:tc>
          <w:tcPr>
            <w:tcW w:w="6237" w:type="dxa"/>
          </w:tcPr>
          <w:p w14:paraId="10658C90" w14:textId="77777777" w:rsidR="0057371F" w:rsidRPr="0094452E" w:rsidRDefault="0057371F" w:rsidP="00FD41F5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94452E">
              <w:rPr>
                <w:b/>
                <w:bCs/>
                <w:sz w:val="28"/>
                <w:szCs w:val="28"/>
              </w:rPr>
              <w:t>Độc</w:t>
            </w:r>
            <w:proofErr w:type="spellEnd"/>
            <w:r w:rsidRPr="009445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452E">
              <w:rPr>
                <w:b/>
                <w:bCs/>
                <w:sz w:val="28"/>
                <w:szCs w:val="28"/>
              </w:rPr>
              <w:t>lập</w:t>
            </w:r>
            <w:proofErr w:type="spellEnd"/>
            <w:r w:rsidRPr="0094452E">
              <w:rPr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4452E">
              <w:rPr>
                <w:b/>
                <w:bCs/>
                <w:sz w:val="28"/>
                <w:szCs w:val="28"/>
              </w:rPr>
              <w:t>Tự</w:t>
            </w:r>
            <w:proofErr w:type="spellEnd"/>
            <w:r w:rsidRPr="0094452E">
              <w:rPr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4452E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94452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4452E">
              <w:rPr>
                <w:b/>
                <w:bCs/>
                <w:sz w:val="28"/>
                <w:szCs w:val="28"/>
              </w:rPr>
              <w:t>phúc</w:t>
            </w:r>
            <w:proofErr w:type="spellEnd"/>
          </w:p>
        </w:tc>
      </w:tr>
      <w:tr w:rsidR="0094452E" w:rsidRPr="0094452E" w14:paraId="7BE22636" w14:textId="77777777" w:rsidTr="00FD41F5">
        <w:tc>
          <w:tcPr>
            <w:tcW w:w="3256" w:type="dxa"/>
          </w:tcPr>
          <w:p w14:paraId="57E6DD93" w14:textId="6094616F" w:rsidR="0057371F" w:rsidRPr="0094452E" w:rsidRDefault="0057371F" w:rsidP="00FD41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4ECF2598" w14:textId="77777777" w:rsidR="0057371F" w:rsidRPr="0094452E" w:rsidRDefault="0057371F" w:rsidP="00FD41F5">
            <w:pPr>
              <w:jc w:val="center"/>
              <w:rPr>
                <w:sz w:val="26"/>
                <w:szCs w:val="26"/>
              </w:rPr>
            </w:pPr>
            <w:r w:rsidRPr="0094452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3AABF" wp14:editId="0EAE07AA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10795</wp:posOffset>
                      </wp:positionV>
                      <wp:extent cx="2160000" cy="0"/>
                      <wp:effectExtent l="0" t="0" r="0" b="0"/>
                      <wp:wrapNone/>
                      <wp:docPr id="112523139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3D03ED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25pt,.85pt" to="236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7371F" w:rsidRPr="0094452E" w14:paraId="6D43744E" w14:textId="77777777" w:rsidTr="00FD41F5">
        <w:tc>
          <w:tcPr>
            <w:tcW w:w="3256" w:type="dxa"/>
          </w:tcPr>
          <w:p w14:paraId="3F662527" w14:textId="77777777" w:rsidR="00953A5B" w:rsidRDefault="0057371F" w:rsidP="00201E88">
            <w:pPr>
              <w:jc w:val="center"/>
              <w:rPr>
                <w:sz w:val="28"/>
                <w:szCs w:val="28"/>
              </w:rPr>
            </w:pPr>
            <w:proofErr w:type="spellStart"/>
            <w:r w:rsidRPr="00C416CB">
              <w:rPr>
                <w:sz w:val="28"/>
                <w:szCs w:val="28"/>
              </w:rPr>
              <w:t>Số</w:t>
            </w:r>
            <w:proofErr w:type="spellEnd"/>
            <w:r w:rsidRPr="00C416CB">
              <w:rPr>
                <w:sz w:val="28"/>
                <w:szCs w:val="28"/>
              </w:rPr>
              <w:t>:      /</w:t>
            </w:r>
            <w:r w:rsidR="00C4096E" w:rsidRPr="00C416CB">
              <w:rPr>
                <w:sz w:val="28"/>
                <w:szCs w:val="28"/>
              </w:rPr>
              <w:t>UBND</w:t>
            </w:r>
            <w:r w:rsidR="00953A5B" w:rsidRPr="00C416CB">
              <w:rPr>
                <w:sz w:val="28"/>
                <w:szCs w:val="28"/>
              </w:rPr>
              <w:t>-</w:t>
            </w:r>
            <w:r w:rsidR="00F54EB4" w:rsidRPr="00C416CB">
              <w:rPr>
                <w:sz w:val="28"/>
                <w:szCs w:val="28"/>
              </w:rPr>
              <w:t>PKT</w:t>
            </w:r>
          </w:p>
          <w:p w14:paraId="178A6526" w14:textId="0F903B7F" w:rsidR="00D23E7D" w:rsidRPr="00536717" w:rsidRDefault="00D23E7D" w:rsidP="00D23E7D">
            <w:pPr>
              <w:jc w:val="center"/>
              <w:rPr>
                <w:i/>
                <w:lang w:val="en-GB"/>
              </w:rPr>
            </w:pPr>
            <w:r w:rsidRPr="00536717">
              <w:rPr>
                <w:i/>
                <w:lang w:val="en-GB"/>
              </w:rPr>
              <w:t xml:space="preserve">V/v </w:t>
            </w:r>
            <w:proofErr w:type="spellStart"/>
            <w:r>
              <w:rPr>
                <w:i/>
                <w:lang w:val="en-GB"/>
              </w:rPr>
              <w:t>x</w:t>
            </w:r>
            <w:r w:rsidRPr="00536717">
              <w:rPr>
                <w:i/>
                <w:lang w:val="en-GB"/>
              </w:rPr>
              <w:t>in</w:t>
            </w:r>
            <w:proofErr w:type="spellEnd"/>
            <w:r w:rsidRPr="00536717">
              <w:rPr>
                <w:i/>
                <w:lang w:val="en-GB"/>
              </w:rPr>
              <w:t xml:space="preserve"> ý </w:t>
            </w:r>
            <w:proofErr w:type="spellStart"/>
            <w:r w:rsidRPr="00536717">
              <w:rPr>
                <w:i/>
                <w:lang w:val="en-GB"/>
              </w:rPr>
              <w:t>kiến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chỉ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đạo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đối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với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các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công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trình</w:t>
            </w:r>
            <w:proofErr w:type="spellEnd"/>
            <w:r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chuyển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tiếp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từ</w:t>
            </w:r>
            <w:proofErr w:type="spellEnd"/>
            <w:r w:rsidRPr="00536717">
              <w:rPr>
                <w:i/>
                <w:lang w:val="en-GB"/>
              </w:rPr>
              <w:t xml:space="preserve"> Ban QLDA </w:t>
            </w:r>
            <w:proofErr w:type="spellStart"/>
            <w:r w:rsidRPr="00536717">
              <w:rPr>
                <w:i/>
                <w:lang w:val="en-GB"/>
              </w:rPr>
              <w:t>Bắc</w:t>
            </w:r>
            <w:proofErr w:type="spellEnd"/>
            <w:r w:rsidRPr="00536717">
              <w:rPr>
                <w:i/>
                <w:lang w:val="en-GB"/>
              </w:rPr>
              <w:t xml:space="preserve"> </w:t>
            </w:r>
            <w:proofErr w:type="spellStart"/>
            <w:r w:rsidRPr="00536717">
              <w:rPr>
                <w:i/>
                <w:lang w:val="en-GB"/>
              </w:rPr>
              <w:t>Hà</w:t>
            </w:r>
            <w:proofErr w:type="spellEnd"/>
            <w:r w:rsidRPr="00536717">
              <w:rPr>
                <w:i/>
                <w:lang w:val="en-GB"/>
              </w:rPr>
              <w:t>, Si Ma Cai</w:t>
            </w:r>
          </w:p>
          <w:p w14:paraId="2DE0D855" w14:textId="4FECD4D3" w:rsidR="00D23E7D" w:rsidRPr="005801F6" w:rsidRDefault="005801F6" w:rsidP="00201E88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br/>
            </w:r>
            <w:bookmarkStart w:id="0" w:name="_GoBack"/>
            <w:bookmarkEnd w:id="0"/>
            <w:r w:rsidRPr="005801F6">
              <w:rPr>
                <w:b/>
                <w:sz w:val="28"/>
                <w:szCs w:val="28"/>
                <w:lang w:val="en-GB"/>
              </w:rPr>
              <w:t xml:space="preserve">[ DỰ </w:t>
            </w:r>
            <w:proofErr w:type="gramStart"/>
            <w:r w:rsidRPr="005801F6">
              <w:rPr>
                <w:b/>
                <w:sz w:val="28"/>
                <w:szCs w:val="28"/>
                <w:lang w:val="en-GB"/>
              </w:rPr>
              <w:t>THẢO ]</w:t>
            </w:r>
            <w:proofErr w:type="gramEnd"/>
          </w:p>
        </w:tc>
        <w:tc>
          <w:tcPr>
            <w:tcW w:w="6237" w:type="dxa"/>
          </w:tcPr>
          <w:p w14:paraId="25D81251" w14:textId="4568CD5D" w:rsidR="0057371F" w:rsidRPr="00C416CB" w:rsidRDefault="0057371F" w:rsidP="00FD41F5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C416CB">
              <w:rPr>
                <w:i/>
                <w:iCs/>
                <w:sz w:val="28"/>
                <w:szCs w:val="28"/>
              </w:rPr>
              <w:t>Lùng</w:t>
            </w:r>
            <w:proofErr w:type="spellEnd"/>
            <w:r w:rsidRPr="00C416CB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16CB">
              <w:rPr>
                <w:i/>
                <w:iCs/>
                <w:sz w:val="28"/>
                <w:szCs w:val="28"/>
              </w:rPr>
              <w:t>Phình</w:t>
            </w:r>
            <w:proofErr w:type="spellEnd"/>
            <w:r w:rsidRPr="00C416CB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416CB">
              <w:rPr>
                <w:i/>
                <w:iCs/>
                <w:sz w:val="28"/>
                <w:szCs w:val="28"/>
              </w:rPr>
              <w:t>ngày</w:t>
            </w:r>
            <w:proofErr w:type="spellEnd"/>
            <w:r w:rsidRPr="00C416CB">
              <w:rPr>
                <w:i/>
                <w:iCs/>
                <w:sz w:val="28"/>
                <w:szCs w:val="28"/>
              </w:rPr>
              <w:t xml:space="preserve"> </w:t>
            </w:r>
            <w:r w:rsidR="00C80429" w:rsidRPr="00C416CB">
              <w:rPr>
                <w:i/>
                <w:iCs/>
                <w:sz w:val="28"/>
                <w:szCs w:val="28"/>
              </w:rPr>
              <w:t xml:space="preserve"> </w:t>
            </w:r>
            <w:r w:rsidR="00D23E7D">
              <w:rPr>
                <w:i/>
                <w:iCs/>
                <w:sz w:val="28"/>
                <w:szCs w:val="28"/>
              </w:rPr>
              <w:t xml:space="preserve"> </w:t>
            </w:r>
            <w:r w:rsidR="00C80429" w:rsidRPr="00C416CB">
              <w:rPr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Pr="00C416CB">
              <w:rPr>
                <w:i/>
                <w:iCs/>
                <w:sz w:val="28"/>
                <w:szCs w:val="28"/>
              </w:rPr>
              <w:t>tháng</w:t>
            </w:r>
            <w:proofErr w:type="spellEnd"/>
            <w:r w:rsidRPr="00C416CB">
              <w:rPr>
                <w:i/>
                <w:iCs/>
                <w:sz w:val="28"/>
                <w:szCs w:val="28"/>
              </w:rPr>
              <w:t xml:space="preserve"> 11 </w:t>
            </w:r>
            <w:proofErr w:type="spellStart"/>
            <w:r w:rsidRPr="00C416CB">
              <w:rPr>
                <w:i/>
                <w:iCs/>
                <w:sz w:val="28"/>
                <w:szCs w:val="28"/>
              </w:rPr>
              <w:t>năm</w:t>
            </w:r>
            <w:proofErr w:type="spellEnd"/>
            <w:r w:rsidRPr="00C416CB">
              <w:rPr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3C49F353" w14:textId="62D6C59A" w:rsidR="00EE1586" w:rsidRPr="00067F76" w:rsidRDefault="00EE1586" w:rsidP="00EE1586">
      <w:pPr>
        <w:spacing w:after="0" w:line="240" w:lineRule="auto"/>
        <w:rPr>
          <w:lang w:val="en-GB"/>
        </w:rPr>
      </w:pPr>
    </w:p>
    <w:p w14:paraId="36B0D14E" w14:textId="17671917" w:rsidR="00953A5B" w:rsidRPr="008818E6" w:rsidRDefault="00953A5B" w:rsidP="00D23E7D">
      <w:pPr>
        <w:spacing w:after="0" w:line="240" w:lineRule="auto"/>
        <w:jc w:val="center"/>
        <w:rPr>
          <w:sz w:val="28"/>
          <w:szCs w:val="28"/>
          <w:lang w:val="en-GB"/>
        </w:rPr>
      </w:pPr>
      <w:proofErr w:type="spellStart"/>
      <w:r w:rsidRPr="008818E6">
        <w:rPr>
          <w:sz w:val="28"/>
          <w:szCs w:val="28"/>
          <w:lang w:val="en-GB"/>
        </w:rPr>
        <w:t>Kính</w:t>
      </w:r>
      <w:proofErr w:type="spellEnd"/>
      <w:r w:rsidRPr="008818E6">
        <w:rPr>
          <w:sz w:val="28"/>
          <w:szCs w:val="28"/>
          <w:lang w:val="en-GB"/>
        </w:rPr>
        <w:t xml:space="preserve"> </w:t>
      </w:r>
      <w:proofErr w:type="spellStart"/>
      <w:r w:rsidRPr="008818E6">
        <w:rPr>
          <w:sz w:val="28"/>
          <w:szCs w:val="28"/>
          <w:lang w:val="en-GB"/>
        </w:rPr>
        <w:t>gửi</w:t>
      </w:r>
      <w:proofErr w:type="spellEnd"/>
      <w:r w:rsidRPr="008818E6">
        <w:rPr>
          <w:sz w:val="28"/>
          <w:szCs w:val="28"/>
          <w:lang w:val="en-GB"/>
        </w:rPr>
        <w:t xml:space="preserve">: </w:t>
      </w:r>
      <w:proofErr w:type="spellStart"/>
      <w:r w:rsidR="00EE1586">
        <w:rPr>
          <w:sz w:val="28"/>
          <w:szCs w:val="28"/>
          <w:lang w:val="en-GB"/>
        </w:rPr>
        <w:t>Thường</w:t>
      </w:r>
      <w:proofErr w:type="spellEnd"/>
      <w:r w:rsidR="00EE1586">
        <w:rPr>
          <w:sz w:val="28"/>
          <w:szCs w:val="28"/>
          <w:lang w:val="en-GB"/>
        </w:rPr>
        <w:t xml:space="preserve"> </w:t>
      </w:r>
      <w:proofErr w:type="spellStart"/>
      <w:r w:rsidR="00EE1586">
        <w:rPr>
          <w:sz w:val="28"/>
          <w:szCs w:val="28"/>
          <w:lang w:val="en-GB"/>
        </w:rPr>
        <w:t>trực</w:t>
      </w:r>
      <w:proofErr w:type="spellEnd"/>
      <w:r w:rsidR="00EE1586">
        <w:rPr>
          <w:sz w:val="28"/>
          <w:szCs w:val="28"/>
          <w:lang w:val="en-GB"/>
        </w:rPr>
        <w:t xml:space="preserve"> </w:t>
      </w:r>
      <w:proofErr w:type="spellStart"/>
      <w:r w:rsidR="00EE1586">
        <w:rPr>
          <w:sz w:val="28"/>
          <w:szCs w:val="28"/>
          <w:lang w:val="en-GB"/>
        </w:rPr>
        <w:t>Đảng</w:t>
      </w:r>
      <w:proofErr w:type="spellEnd"/>
      <w:r w:rsidR="00EE1586">
        <w:rPr>
          <w:sz w:val="28"/>
          <w:szCs w:val="28"/>
          <w:lang w:val="en-GB"/>
        </w:rPr>
        <w:t xml:space="preserve"> </w:t>
      </w:r>
      <w:proofErr w:type="spellStart"/>
      <w:r w:rsidR="00EE1586">
        <w:rPr>
          <w:sz w:val="28"/>
          <w:szCs w:val="28"/>
          <w:lang w:val="en-GB"/>
        </w:rPr>
        <w:t>ủy</w:t>
      </w:r>
      <w:proofErr w:type="spellEnd"/>
      <w:r w:rsidR="00D23E7D">
        <w:rPr>
          <w:sz w:val="28"/>
          <w:szCs w:val="28"/>
          <w:lang w:val="en-GB"/>
        </w:rPr>
        <w:t>.</w:t>
      </w:r>
    </w:p>
    <w:p w14:paraId="561C26C7" w14:textId="541907BD" w:rsidR="00D136B0" w:rsidRDefault="00D136B0" w:rsidP="00781C77">
      <w:pPr>
        <w:spacing w:after="0" w:line="240" w:lineRule="auto"/>
        <w:rPr>
          <w:lang w:val="en-GB"/>
        </w:rPr>
      </w:pPr>
    </w:p>
    <w:p w14:paraId="64678FDE" w14:textId="77578821" w:rsidR="0015654C" w:rsidRDefault="003113BB" w:rsidP="00D23E7D">
      <w:pPr>
        <w:spacing w:after="60" w:line="240" w:lineRule="auto"/>
        <w:ind w:firstLine="709"/>
        <w:jc w:val="both"/>
        <w:rPr>
          <w:iCs/>
          <w:sz w:val="28"/>
          <w:szCs w:val="28"/>
          <w:lang w:val="en-GB"/>
        </w:rPr>
      </w:pP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11/11/2025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</w:t>
      </w:r>
      <w:r w:rsidR="0015654C">
        <w:rPr>
          <w:sz w:val="28"/>
          <w:szCs w:val="28"/>
        </w:rPr>
        <w:t>9</w:t>
      </w:r>
      <w:r>
        <w:rPr>
          <w:sz w:val="28"/>
          <w:szCs w:val="28"/>
        </w:rPr>
        <w:t>/11/2025</w:t>
      </w:r>
      <w:r w:rsidR="00D23E7D">
        <w:rPr>
          <w:sz w:val="28"/>
          <w:szCs w:val="28"/>
        </w:rPr>
        <w:t>,</w:t>
      </w:r>
      <w:r>
        <w:rPr>
          <w:sz w:val="28"/>
          <w:szCs w:val="28"/>
        </w:rPr>
        <w:t xml:space="preserve"> UBND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E043D0">
        <w:rPr>
          <w:sz w:val="28"/>
          <w:szCs w:val="28"/>
        </w:rPr>
        <w:t>chỉ</w:t>
      </w:r>
      <w:proofErr w:type="spellEnd"/>
      <w:r w:rsidR="00E043D0">
        <w:rPr>
          <w:sz w:val="28"/>
          <w:szCs w:val="28"/>
        </w:rPr>
        <w:t xml:space="preserve"> </w:t>
      </w:r>
      <w:proofErr w:type="spellStart"/>
      <w:r w:rsidR="00E043D0">
        <w:rPr>
          <w:sz w:val="28"/>
          <w:szCs w:val="28"/>
        </w:rPr>
        <w:t>đạo</w:t>
      </w:r>
      <w:proofErr w:type="spellEnd"/>
      <w:r w:rsidR="00E043D0">
        <w:rPr>
          <w:sz w:val="28"/>
          <w:szCs w:val="28"/>
        </w:rPr>
        <w:t xml:space="preserve"> </w:t>
      </w:r>
      <w:proofErr w:type="spellStart"/>
      <w:r w:rsidR="00E043D0">
        <w:rPr>
          <w:sz w:val="28"/>
          <w:szCs w:val="28"/>
        </w:rPr>
        <w:t>phòng</w:t>
      </w:r>
      <w:proofErr w:type="spellEnd"/>
      <w:r w:rsidR="00E043D0">
        <w:rPr>
          <w:sz w:val="28"/>
          <w:szCs w:val="28"/>
        </w:rPr>
        <w:t xml:space="preserve"> </w:t>
      </w:r>
      <w:proofErr w:type="spellStart"/>
      <w:r w:rsidR="00E043D0">
        <w:rPr>
          <w:sz w:val="28"/>
          <w:szCs w:val="28"/>
        </w:rPr>
        <w:t>Kinh</w:t>
      </w:r>
      <w:proofErr w:type="spellEnd"/>
      <w:r w:rsidR="00E043D0">
        <w:rPr>
          <w:sz w:val="28"/>
          <w:szCs w:val="28"/>
        </w:rPr>
        <w:t xml:space="preserve"> </w:t>
      </w:r>
      <w:proofErr w:type="spellStart"/>
      <w:r w:rsidR="00E043D0">
        <w:rPr>
          <w:sz w:val="28"/>
          <w:szCs w:val="28"/>
        </w:rPr>
        <w:t>tế</w:t>
      </w:r>
      <w:proofErr w:type="spellEnd"/>
      <w:r w:rsidR="00E043D0">
        <w:rPr>
          <w:sz w:val="28"/>
          <w:szCs w:val="28"/>
        </w:rPr>
        <w:t xml:space="preserve"> </w:t>
      </w:r>
      <w:proofErr w:type="spellStart"/>
      <w:r w:rsidR="00E043D0">
        <w:rPr>
          <w:sz w:val="28"/>
          <w:szCs w:val="28"/>
        </w:rPr>
        <w:t>xã</w:t>
      </w:r>
      <w:proofErr w:type="spellEnd"/>
      <w:r w:rsidR="00E043D0">
        <w:rPr>
          <w:sz w:val="28"/>
          <w:szCs w:val="28"/>
        </w:rPr>
        <w:t xml:space="preserve"> </w:t>
      </w:r>
      <w:proofErr w:type="spellStart"/>
      <w:r w:rsidR="00813AB0">
        <w:rPr>
          <w:sz w:val="28"/>
          <w:szCs w:val="28"/>
        </w:rPr>
        <w:t>tham</w:t>
      </w:r>
      <w:proofErr w:type="spellEnd"/>
      <w:r w:rsidR="00813AB0">
        <w:rPr>
          <w:sz w:val="28"/>
          <w:szCs w:val="28"/>
        </w:rPr>
        <w:t xml:space="preserve"> </w:t>
      </w:r>
      <w:proofErr w:type="spellStart"/>
      <w:r w:rsidR="00813AB0">
        <w:rPr>
          <w:sz w:val="28"/>
          <w:szCs w:val="28"/>
        </w:rPr>
        <w:t>mưu</w:t>
      </w:r>
      <w:proofErr w:type="spellEnd"/>
      <w:r w:rsidR="00813AB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r w:rsidRPr="0094452E">
        <w:rPr>
          <w:sz w:val="28"/>
          <w:szCs w:val="28"/>
          <w:lang w:val="en-GB"/>
        </w:rPr>
        <w:t>Ban QLDA ĐT</w:t>
      </w:r>
      <w:r w:rsidR="00C246EF">
        <w:rPr>
          <w:sz w:val="28"/>
          <w:szCs w:val="28"/>
          <w:lang w:val="en-GB"/>
        </w:rPr>
        <w:t>X</w:t>
      </w:r>
      <w:r w:rsidRPr="0094452E">
        <w:rPr>
          <w:sz w:val="28"/>
          <w:szCs w:val="28"/>
          <w:lang w:val="en-GB"/>
        </w:rPr>
        <w:t xml:space="preserve">D </w:t>
      </w:r>
      <w:proofErr w:type="spellStart"/>
      <w:r w:rsidRPr="0094452E">
        <w:rPr>
          <w:sz w:val="28"/>
          <w:szCs w:val="28"/>
          <w:lang w:val="en-GB"/>
        </w:rPr>
        <w:t>khu</w:t>
      </w:r>
      <w:proofErr w:type="spellEnd"/>
      <w:r w:rsidRPr="0094452E">
        <w:rPr>
          <w:sz w:val="28"/>
          <w:szCs w:val="28"/>
          <w:lang w:val="en-GB"/>
        </w:rPr>
        <w:t xml:space="preserve"> </w:t>
      </w:r>
      <w:proofErr w:type="spellStart"/>
      <w:r w:rsidRPr="0094452E">
        <w:rPr>
          <w:sz w:val="28"/>
          <w:szCs w:val="28"/>
          <w:lang w:val="en-GB"/>
        </w:rPr>
        <w:t>vực</w:t>
      </w:r>
      <w:proofErr w:type="spellEnd"/>
      <w:r w:rsidRPr="0094452E">
        <w:rPr>
          <w:sz w:val="28"/>
          <w:szCs w:val="28"/>
          <w:lang w:val="en-GB"/>
        </w:rPr>
        <w:t xml:space="preserve"> </w:t>
      </w:r>
      <w:proofErr w:type="spellStart"/>
      <w:r w:rsidRPr="0094452E">
        <w:rPr>
          <w:sz w:val="28"/>
          <w:szCs w:val="28"/>
          <w:lang w:val="en-GB"/>
        </w:rPr>
        <w:t>Bắc</w:t>
      </w:r>
      <w:proofErr w:type="spellEnd"/>
      <w:r w:rsidRPr="0094452E">
        <w:rPr>
          <w:sz w:val="28"/>
          <w:szCs w:val="28"/>
          <w:lang w:val="en-GB"/>
        </w:rPr>
        <w:t xml:space="preserve"> </w:t>
      </w:r>
      <w:proofErr w:type="spellStart"/>
      <w:r w:rsidRPr="0094452E">
        <w:rPr>
          <w:sz w:val="28"/>
          <w:szCs w:val="28"/>
          <w:lang w:val="en-GB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rà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soát</w:t>
      </w:r>
      <w:proofErr w:type="spellEnd"/>
      <w:r w:rsidR="00A837D2" w:rsidRPr="00A8462B">
        <w:rPr>
          <w:sz w:val="28"/>
          <w:szCs w:val="28"/>
        </w:rPr>
        <w:t xml:space="preserve">, </w:t>
      </w:r>
      <w:proofErr w:type="spellStart"/>
      <w:r w:rsidR="00A837D2" w:rsidRPr="00A8462B">
        <w:rPr>
          <w:sz w:val="28"/>
          <w:szCs w:val="28"/>
        </w:rPr>
        <w:t>đánh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giá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thực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tế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tiến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độ</w:t>
      </w:r>
      <w:proofErr w:type="spellEnd"/>
      <w:r w:rsidR="00A837D2" w:rsidRPr="00A8462B">
        <w:rPr>
          <w:sz w:val="28"/>
          <w:szCs w:val="28"/>
        </w:rPr>
        <w:t xml:space="preserve">, </w:t>
      </w:r>
      <w:proofErr w:type="spellStart"/>
      <w:r w:rsidR="00A837D2" w:rsidRPr="00A8462B">
        <w:rPr>
          <w:sz w:val="28"/>
          <w:szCs w:val="28"/>
        </w:rPr>
        <w:t>khối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lượng</w:t>
      </w:r>
      <w:proofErr w:type="spellEnd"/>
      <w:r w:rsidR="00A837D2" w:rsidRPr="00A8462B">
        <w:rPr>
          <w:sz w:val="28"/>
          <w:szCs w:val="28"/>
        </w:rPr>
        <w:t xml:space="preserve">, </w:t>
      </w:r>
      <w:proofErr w:type="spellStart"/>
      <w:r w:rsidR="00A837D2" w:rsidRPr="00A8462B">
        <w:rPr>
          <w:sz w:val="28"/>
          <w:szCs w:val="28"/>
        </w:rPr>
        <w:t>tình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trạng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hồ</w:t>
      </w:r>
      <w:proofErr w:type="spellEnd"/>
      <w:r w:rsidR="00A837D2" w:rsidRPr="00A8462B">
        <w:rPr>
          <w:sz w:val="28"/>
          <w:szCs w:val="28"/>
        </w:rPr>
        <w:t xml:space="preserve"> </w:t>
      </w:r>
      <w:proofErr w:type="spellStart"/>
      <w:r w:rsidR="00A837D2" w:rsidRPr="00A8462B"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6022B">
        <w:rPr>
          <w:sz w:val="28"/>
          <w:szCs w:val="28"/>
        </w:rPr>
        <w:t>đối</w:t>
      </w:r>
      <w:proofErr w:type="spellEnd"/>
      <w:r w:rsidR="0006022B">
        <w:rPr>
          <w:sz w:val="28"/>
          <w:szCs w:val="28"/>
        </w:rPr>
        <w:t xml:space="preserve"> </w:t>
      </w:r>
      <w:proofErr w:type="spellStart"/>
      <w:r w:rsidR="0006022B">
        <w:rPr>
          <w:sz w:val="28"/>
          <w:szCs w:val="28"/>
        </w:rPr>
        <w:t>với</w:t>
      </w:r>
      <w:proofErr w:type="spellEnd"/>
      <w:r w:rsidR="0006022B">
        <w:rPr>
          <w:sz w:val="28"/>
          <w:szCs w:val="28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công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trình</w:t>
      </w:r>
      <w:proofErr w:type="spellEnd"/>
      <w:r w:rsidRPr="003113BB">
        <w:rPr>
          <w:iCs/>
          <w:sz w:val="28"/>
          <w:szCs w:val="28"/>
          <w:lang w:val="en-GB"/>
        </w:rPr>
        <w:t xml:space="preserve"> do ban QLDA ĐTXD </w:t>
      </w:r>
      <w:proofErr w:type="spellStart"/>
      <w:r w:rsidRPr="003113BB">
        <w:rPr>
          <w:iCs/>
          <w:sz w:val="28"/>
          <w:szCs w:val="28"/>
          <w:lang w:val="en-GB"/>
        </w:rPr>
        <w:t>khu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vực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Bắc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Hà</w:t>
      </w:r>
      <w:proofErr w:type="spellEnd"/>
      <w:r w:rsidR="00450CAA">
        <w:rPr>
          <w:iCs/>
          <w:sz w:val="28"/>
          <w:szCs w:val="28"/>
          <w:lang w:val="en-GB"/>
        </w:rPr>
        <w:t>, S</w:t>
      </w:r>
      <w:r w:rsidR="003652FD">
        <w:rPr>
          <w:iCs/>
          <w:sz w:val="28"/>
          <w:szCs w:val="28"/>
          <w:lang w:val="en-GB"/>
        </w:rPr>
        <w:t>i</w:t>
      </w:r>
      <w:r w:rsidR="00450CAA">
        <w:rPr>
          <w:iCs/>
          <w:sz w:val="28"/>
          <w:szCs w:val="28"/>
          <w:lang w:val="en-GB"/>
        </w:rPr>
        <w:t xml:space="preserve"> Ma Cai</w:t>
      </w:r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chuẩn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bị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bàn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giao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về</w:t>
      </w:r>
      <w:proofErr w:type="spellEnd"/>
      <w:r w:rsidRPr="003113BB">
        <w:rPr>
          <w:iCs/>
          <w:sz w:val="28"/>
          <w:szCs w:val="28"/>
          <w:lang w:val="en-GB"/>
        </w:rPr>
        <w:t xml:space="preserve"> UBND </w:t>
      </w:r>
      <w:proofErr w:type="spellStart"/>
      <w:r w:rsidRPr="003113BB">
        <w:rPr>
          <w:iCs/>
          <w:sz w:val="28"/>
          <w:szCs w:val="28"/>
          <w:lang w:val="en-GB"/>
        </w:rPr>
        <w:t>xã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Lùng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Phình</w:t>
      </w:r>
      <w:proofErr w:type="spellEnd"/>
      <w:r w:rsidR="0006022B">
        <w:rPr>
          <w:iCs/>
          <w:sz w:val="28"/>
          <w:szCs w:val="28"/>
          <w:lang w:val="en-GB"/>
        </w:rPr>
        <w:t xml:space="preserve">. </w:t>
      </w:r>
      <w:r w:rsidR="0015654C">
        <w:rPr>
          <w:iCs/>
          <w:sz w:val="28"/>
          <w:szCs w:val="28"/>
          <w:lang w:val="en-GB"/>
        </w:rPr>
        <w:t xml:space="preserve">UBND </w:t>
      </w:r>
      <w:proofErr w:type="spellStart"/>
      <w:r w:rsidR="0015654C">
        <w:rPr>
          <w:iCs/>
          <w:sz w:val="28"/>
          <w:szCs w:val="28"/>
          <w:lang w:val="en-GB"/>
        </w:rPr>
        <w:t>xã</w:t>
      </w:r>
      <w:proofErr w:type="spellEnd"/>
      <w:r w:rsidR="0015654C">
        <w:rPr>
          <w:iCs/>
          <w:sz w:val="28"/>
          <w:szCs w:val="28"/>
          <w:lang w:val="en-GB"/>
        </w:rPr>
        <w:t xml:space="preserve"> </w:t>
      </w:r>
      <w:proofErr w:type="spellStart"/>
      <w:r w:rsidR="0015654C">
        <w:rPr>
          <w:iCs/>
          <w:sz w:val="28"/>
          <w:szCs w:val="28"/>
          <w:lang w:val="en-GB"/>
        </w:rPr>
        <w:t>báo</w:t>
      </w:r>
      <w:proofErr w:type="spellEnd"/>
      <w:r w:rsidR="0015654C">
        <w:rPr>
          <w:iCs/>
          <w:sz w:val="28"/>
          <w:szCs w:val="28"/>
          <w:lang w:val="en-GB"/>
        </w:rPr>
        <w:t xml:space="preserve"> </w:t>
      </w:r>
      <w:proofErr w:type="spellStart"/>
      <w:r w:rsidR="0015654C">
        <w:rPr>
          <w:iCs/>
          <w:sz w:val="28"/>
          <w:szCs w:val="28"/>
          <w:lang w:val="en-GB"/>
        </w:rPr>
        <w:t>cáo</w:t>
      </w:r>
      <w:proofErr w:type="spellEnd"/>
      <w:r w:rsidR="0015654C">
        <w:rPr>
          <w:iCs/>
          <w:sz w:val="28"/>
          <w:szCs w:val="28"/>
          <w:lang w:val="en-GB"/>
        </w:rPr>
        <w:t xml:space="preserve"> </w:t>
      </w:r>
      <w:proofErr w:type="spellStart"/>
      <w:r w:rsidR="0015654C">
        <w:rPr>
          <w:iCs/>
          <w:sz w:val="28"/>
          <w:szCs w:val="28"/>
          <w:lang w:val="en-GB"/>
        </w:rPr>
        <w:t>kết</w:t>
      </w:r>
      <w:proofErr w:type="spellEnd"/>
      <w:r w:rsidR="0015654C">
        <w:rPr>
          <w:iCs/>
          <w:sz w:val="28"/>
          <w:szCs w:val="28"/>
          <w:lang w:val="en-GB"/>
        </w:rPr>
        <w:t xml:space="preserve"> </w:t>
      </w:r>
      <w:proofErr w:type="spellStart"/>
      <w:r w:rsidR="0015654C">
        <w:rPr>
          <w:iCs/>
          <w:sz w:val="28"/>
          <w:szCs w:val="28"/>
          <w:lang w:val="en-GB"/>
        </w:rPr>
        <w:t>quả</w:t>
      </w:r>
      <w:proofErr w:type="spellEnd"/>
      <w:r w:rsidR="0015654C">
        <w:rPr>
          <w:iCs/>
          <w:sz w:val="28"/>
          <w:szCs w:val="28"/>
          <w:lang w:val="en-GB"/>
        </w:rPr>
        <w:t xml:space="preserve"> </w:t>
      </w:r>
      <w:proofErr w:type="spellStart"/>
      <w:r w:rsidR="00D23E7D">
        <w:rPr>
          <w:iCs/>
          <w:sz w:val="28"/>
          <w:szCs w:val="28"/>
          <w:lang w:val="en-GB"/>
        </w:rPr>
        <w:t>và</w:t>
      </w:r>
      <w:proofErr w:type="spellEnd"/>
      <w:r w:rsidR="00D23E7D">
        <w:rPr>
          <w:iCs/>
          <w:sz w:val="28"/>
          <w:szCs w:val="28"/>
          <w:lang w:val="en-GB"/>
        </w:rPr>
        <w:t xml:space="preserve"> </w:t>
      </w:r>
      <w:proofErr w:type="spellStart"/>
      <w:r w:rsidR="00D23E7D" w:rsidRPr="00D317E1">
        <w:rPr>
          <w:sz w:val="28"/>
          <w:szCs w:val="28"/>
          <w:lang w:val="en-GB"/>
        </w:rPr>
        <w:t>xin</w:t>
      </w:r>
      <w:proofErr w:type="spellEnd"/>
      <w:r w:rsidR="00D23E7D" w:rsidRPr="00D317E1">
        <w:rPr>
          <w:sz w:val="28"/>
          <w:szCs w:val="28"/>
          <w:lang w:val="en-GB"/>
        </w:rPr>
        <w:t xml:space="preserve"> ý </w:t>
      </w:r>
      <w:proofErr w:type="spellStart"/>
      <w:r w:rsidR="00D23E7D" w:rsidRPr="00D317E1">
        <w:rPr>
          <w:sz w:val="28"/>
          <w:szCs w:val="28"/>
          <w:lang w:val="en-GB"/>
        </w:rPr>
        <w:t>kiến</w:t>
      </w:r>
      <w:proofErr w:type="spellEnd"/>
      <w:r w:rsidR="00D23E7D" w:rsidRPr="00D317E1">
        <w:rPr>
          <w:sz w:val="28"/>
          <w:szCs w:val="28"/>
          <w:lang w:val="en-GB"/>
        </w:rPr>
        <w:t xml:space="preserve"> </w:t>
      </w:r>
      <w:proofErr w:type="spellStart"/>
      <w:r w:rsidR="00D23E7D" w:rsidRPr="00D317E1">
        <w:rPr>
          <w:sz w:val="28"/>
          <w:szCs w:val="28"/>
          <w:lang w:val="en-GB"/>
        </w:rPr>
        <w:t>chỉ</w:t>
      </w:r>
      <w:proofErr w:type="spellEnd"/>
      <w:r w:rsidR="00D23E7D" w:rsidRPr="00D317E1">
        <w:rPr>
          <w:sz w:val="28"/>
          <w:szCs w:val="28"/>
          <w:lang w:val="en-GB"/>
        </w:rPr>
        <w:t xml:space="preserve"> </w:t>
      </w:r>
      <w:proofErr w:type="spellStart"/>
      <w:r w:rsidR="00D23E7D" w:rsidRPr="00D317E1">
        <w:rPr>
          <w:sz w:val="28"/>
          <w:szCs w:val="28"/>
          <w:lang w:val="en-GB"/>
        </w:rPr>
        <w:t>đạo</w:t>
      </w:r>
      <w:proofErr w:type="spellEnd"/>
      <w:r w:rsidR="00D23E7D" w:rsidRPr="00D317E1">
        <w:rPr>
          <w:sz w:val="28"/>
          <w:szCs w:val="28"/>
          <w:lang w:val="en-GB"/>
        </w:rPr>
        <w:t xml:space="preserve"> </w:t>
      </w:r>
      <w:proofErr w:type="spellStart"/>
      <w:r w:rsidR="00D23E7D" w:rsidRPr="00D317E1">
        <w:rPr>
          <w:sz w:val="28"/>
          <w:szCs w:val="28"/>
          <w:lang w:val="en-GB"/>
        </w:rPr>
        <w:t>của</w:t>
      </w:r>
      <w:proofErr w:type="spellEnd"/>
      <w:r w:rsidR="00D23E7D" w:rsidRPr="00D317E1">
        <w:rPr>
          <w:sz w:val="28"/>
          <w:szCs w:val="28"/>
          <w:lang w:val="en-GB"/>
        </w:rPr>
        <w:t xml:space="preserve"> </w:t>
      </w:r>
      <w:proofErr w:type="spellStart"/>
      <w:r w:rsidR="00D23E7D" w:rsidRPr="00D317E1">
        <w:rPr>
          <w:sz w:val="28"/>
          <w:szCs w:val="28"/>
          <w:lang w:val="en-GB"/>
        </w:rPr>
        <w:t>Thường</w:t>
      </w:r>
      <w:proofErr w:type="spellEnd"/>
      <w:r w:rsidR="00D23E7D" w:rsidRPr="00D317E1">
        <w:rPr>
          <w:sz w:val="28"/>
          <w:szCs w:val="28"/>
          <w:lang w:val="en-GB"/>
        </w:rPr>
        <w:t xml:space="preserve"> </w:t>
      </w:r>
      <w:proofErr w:type="spellStart"/>
      <w:r w:rsidR="00D23E7D" w:rsidRPr="00D317E1">
        <w:rPr>
          <w:sz w:val="28"/>
          <w:szCs w:val="28"/>
          <w:lang w:val="en-GB"/>
        </w:rPr>
        <w:t>trực</w:t>
      </w:r>
      <w:proofErr w:type="spellEnd"/>
      <w:r w:rsidR="00D23E7D" w:rsidRPr="00D317E1">
        <w:rPr>
          <w:sz w:val="28"/>
          <w:szCs w:val="28"/>
          <w:lang w:val="en-GB"/>
        </w:rPr>
        <w:t xml:space="preserve"> </w:t>
      </w:r>
      <w:proofErr w:type="spellStart"/>
      <w:r w:rsidR="00D23E7D" w:rsidRPr="00D317E1">
        <w:rPr>
          <w:sz w:val="28"/>
          <w:szCs w:val="28"/>
          <w:lang w:val="en-GB"/>
        </w:rPr>
        <w:t>Đảng</w:t>
      </w:r>
      <w:proofErr w:type="spellEnd"/>
      <w:r w:rsidR="00D23E7D" w:rsidRPr="00D317E1">
        <w:rPr>
          <w:sz w:val="28"/>
          <w:szCs w:val="28"/>
          <w:lang w:val="en-GB"/>
        </w:rPr>
        <w:t xml:space="preserve"> </w:t>
      </w:r>
      <w:proofErr w:type="spellStart"/>
      <w:r w:rsidR="00D23E7D" w:rsidRPr="00D317E1">
        <w:rPr>
          <w:sz w:val="28"/>
          <w:szCs w:val="28"/>
          <w:lang w:val="en-GB"/>
        </w:rPr>
        <w:t>ủy</w:t>
      </w:r>
      <w:proofErr w:type="spellEnd"/>
      <w:r w:rsidR="00D23E7D" w:rsidRPr="00D317E1">
        <w:rPr>
          <w:sz w:val="28"/>
          <w:szCs w:val="28"/>
          <w:lang w:val="en-GB"/>
        </w:rPr>
        <w:t xml:space="preserve"> </w:t>
      </w:r>
      <w:proofErr w:type="spellStart"/>
      <w:r w:rsidR="00D23E7D">
        <w:rPr>
          <w:sz w:val="28"/>
          <w:szCs w:val="28"/>
          <w:lang w:val="en-GB"/>
        </w:rPr>
        <w:t>chỉ</w:t>
      </w:r>
      <w:proofErr w:type="spellEnd"/>
      <w:r w:rsidR="00D23E7D">
        <w:rPr>
          <w:sz w:val="28"/>
          <w:szCs w:val="28"/>
          <w:lang w:val="en-GB"/>
        </w:rPr>
        <w:t xml:space="preserve"> </w:t>
      </w:r>
      <w:proofErr w:type="spellStart"/>
      <w:r w:rsidR="00D23E7D">
        <w:rPr>
          <w:sz w:val="28"/>
          <w:szCs w:val="28"/>
          <w:lang w:val="en-GB"/>
        </w:rPr>
        <w:t>đạo</w:t>
      </w:r>
      <w:proofErr w:type="spellEnd"/>
      <w:r w:rsidR="00D23E7D">
        <w:rPr>
          <w:sz w:val="28"/>
          <w:szCs w:val="28"/>
          <w:lang w:val="en-GB"/>
        </w:rPr>
        <w:t xml:space="preserve">, </w:t>
      </w:r>
      <w:proofErr w:type="spellStart"/>
      <w:r w:rsidR="0015654C">
        <w:rPr>
          <w:iCs/>
          <w:sz w:val="28"/>
          <w:szCs w:val="28"/>
          <w:lang w:val="en-GB"/>
        </w:rPr>
        <w:t>như</w:t>
      </w:r>
      <w:proofErr w:type="spellEnd"/>
      <w:r w:rsidR="0015654C">
        <w:rPr>
          <w:iCs/>
          <w:sz w:val="28"/>
          <w:szCs w:val="28"/>
          <w:lang w:val="en-GB"/>
        </w:rPr>
        <w:t xml:space="preserve"> </w:t>
      </w:r>
      <w:proofErr w:type="spellStart"/>
      <w:r w:rsidR="0015654C">
        <w:rPr>
          <w:iCs/>
          <w:sz w:val="28"/>
          <w:szCs w:val="28"/>
          <w:lang w:val="en-GB"/>
        </w:rPr>
        <w:t>sau</w:t>
      </w:r>
      <w:proofErr w:type="spellEnd"/>
      <w:r w:rsidR="00D23E7D">
        <w:rPr>
          <w:iCs/>
          <w:sz w:val="28"/>
          <w:szCs w:val="28"/>
          <w:lang w:val="en-GB"/>
        </w:rPr>
        <w:t>:</w:t>
      </w:r>
    </w:p>
    <w:p w14:paraId="6C669E91" w14:textId="77777777" w:rsidR="004778B5" w:rsidRPr="00F46747" w:rsidRDefault="004778B5" w:rsidP="00D23E7D">
      <w:pPr>
        <w:spacing w:after="60" w:line="240" w:lineRule="auto"/>
        <w:ind w:firstLine="709"/>
        <w:jc w:val="both"/>
        <w:rPr>
          <w:sz w:val="12"/>
          <w:szCs w:val="12"/>
        </w:rPr>
      </w:pPr>
    </w:p>
    <w:p w14:paraId="26E26BF4" w14:textId="507A3E4F" w:rsidR="00482C61" w:rsidRDefault="0015654C" w:rsidP="00D23E7D">
      <w:pPr>
        <w:spacing w:after="40" w:line="240" w:lineRule="auto"/>
        <w:ind w:firstLine="709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</w:t>
      </w:r>
      <w:r w:rsidR="00C246EF">
        <w:rPr>
          <w:b/>
          <w:sz w:val="28"/>
          <w:szCs w:val="28"/>
          <w:lang w:val="en-GB"/>
        </w:rPr>
        <w:t xml:space="preserve">. </w:t>
      </w:r>
      <w:proofErr w:type="spellStart"/>
      <w:r w:rsidR="00482C61">
        <w:rPr>
          <w:b/>
          <w:sz w:val="28"/>
          <w:szCs w:val="28"/>
          <w:lang w:val="en-GB"/>
        </w:rPr>
        <w:t>Kết</w:t>
      </w:r>
      <w:proofErr w:type="spellEnd"/>
      <w:r w:rsidR="00482C61">
        <w:rPr>
          <w:b/>
          <w:sz w:val="28"/>
          <w:szCs w:val="28"/>
          <w:lang w:val="en-GB"/>
        </w:rPr>
        <w:t xml:space="preserve"> </w:t>
      </w:r>
      <w:proofErr w:type="spellStart"/>
      <w:r w:rsidR="00482C61">
        <w:rPr>
          <w:b/>
          <w:sz w:val="28"/>
          <w:szCs w:val="28"/>
          <w:lang w:val="en-GB"/>
        </w:rPr>
        <w:t>quả</w:t>
      </w:r>
      <w:proofErr w:type="spellEnd"/>
      <w:r w:rsidR="00482C61">
        <w:rPr>
          <w:b/>
          <w:sz w:val="28"/>
          <w:szCs w:val="28"/>
          <w:lang w:val="en-GB"/>
        </w:rPr>
        <w:t xml:space="preserve"> </w:t>
      </w:r>
      <w:proofErr w:type="spellStart"/>
      <w:r w:rsidR="00482C61">
        <w:rPr>
          <w:b/>
          <w:sz w:val="28"/>
          <w:szCs w:val="28"/>
          <w:lang w:val="en-GB"/>
        </w:rPr>
        <w:t>t</w:t>
      </w:r>
      <w:r w:rsidR="00156DF7">
        <w:rPr>
          <w:b/>
          <w:sz w:val="28"/>
          <w:szCs w:val="28"/>
          <w:lang w:val="en-GB"/>
        </w:rPr>
        <w:t>riển</w:t>
      </w:r>
      <w:proofErr w:type="spellEnd"/>
      <w:r w:rsidR="00156DF7">
        <w:rPr>
          <w:b/>
          <w:sz w:val="28"/>
          <w:szCs w:val="28"/>
          <w:lang w:val="en-GB"/>
        </w:rPr>
        <w:t xml:space="preserve"> </w:t>
      </w:r>
      <w:proofErr w:type="spellStart"/>
      <w:r w:rsidR="00156DF7">
        <w:rPr>
          <w:b/>
          <w:sz w:val="28"/>
          <w:szCs w:val="28"/>
          <w:lang w:val="en-GB"/>
        </w:rPr>
        <w:t>khai</w:t>
      </w:r>
      <w:proofErr w:type="spellEnd"/>
      <w:r w:rsidR="00156DF7">
        <w:rPr>
          <w:b/>
          <w:sz w:val="28"/>
          <w:szCs w:val="28"/>
          <w:lang w:val="en-GB"/>
        </w:rPr>
        <w:t xml:space="preserve"> </w:t>
      </w:r>
      <w:proofErr w:type="spellStart"/>
      <w:r w:rsidR="00156DF7">
        <w:rPr>
          <w:b/>
          <w:sz w:val="28"/>
          <w:szCs w:val="28"/>
          <w:lang w:val="en-GB"/>
        </w:rPr>
        <w:t>thực</w:t>
      </w:r>
      <w:proofErr w:type="spellEnd"/>
      <w:r w:rsidR="00156DF7">
        <w:rPr>
          <w:b/>
          <w:sz w:val="28"/>
          <w:szCs w:val="28"/>
          <w:lang w:val="en-GB"/>
        </w:rPr>
        <w:t xml:space="preserve"> </w:t>
      </w:r>
      <w:proofErr w:type="spellStart"/>
      <w:r w:rsidR="00156DF7">
        <w:rPr>
          <w:b/>
          <w:sz w:val="28"/>
          <w:szCs w:val="28"/>
          <w:lang w:val="en-GB"/>
        </w:rPr>
        <w:t>hiện</w:t>
      </w:r>
      <w:proofErr w:type="spellEnd"/>
      <w:r w:rsidR="00156DF7">
        <w:rPr>
          <w:b/>
          <w:sz w:val="28"/>
          <w:szCs w:val="28"/>
          <w:lang w:val="en-GB"/>
        </w:rPr>
        <w:t xml:space="preserve"> </w:t>
      </w:r>
      <w:proofErr w:type="spellStart"/>
      <w:r w:rsidR="00156DF7">
        <w:rPr>
          <w:b/>
          <w:sz w:val="28"/>
          <w:szCs w:val="28"/>
          <w:lang w:val="en-GB"/>
        </w:rPr>
        <w:t>tiếp</w:t>
      </w:r>
      <w:proofErr w:type="spellEnd"/>
      <w:r w:rsidR="00156DF7">
        <w:rPr>
          <w:b/>
          <w:sz w:val="28"/>
          <w:szCs w:val="28"/>
          <w:lang w:val="en-GB"/>
        </w:rPr>
        <w:t xml:space="preserve"> </w:t>
      </w:r>
      <w:proofErr w:type="spellStart"/>
      <w:r w:rsidR="00156DF7">
        <w:rPr>
          <w:b/>
          <w:sz w:val="28"/>
          <w:szCs w:val="28"/>
          <w:lang w:val="en-GB"/>
        </w:rPr>
        <w:t>nhận</w:t>
      </w:r>
      <w:proofErr w:type="spellEnd"/>
    </w:p>
    <w:p w14:paraId="55E1B8E2" w14:textId="3FC6552F" w:rsidR="00482C61" w:rsidRDefault="004B08E0" w:rsidP="00D23E7D">
      <w:pPr>
        <w:spacing w:after="40" w:line="240" w:lineRule="auto"/>
        <w:ind w:firstLine="709"/>
        <w:jc w:val="both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11/11/2025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19/11/2025 UBND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r w:rsidRPr="0094452E">
        <w:rPr>
          <w:sz w:val="28"/>
          <w:szCs w:val="28"/>
          <w:lang w:val="en-GB"/>
        </w:rPr>
        <w:t>Ban QLDA ĐT</w:t>
      </w:r>
      <w:r>
        <w:rPr>
          <w:sz w:val="28"/>
          <w:szCs w:val="28"/>
          <w:lang w:val="en-GB"/>
        </w:rPr>
        <w:t>X</w:t>
      </w:r>
      <w:r w:rsidRPr="0094452E">
        <w:rPr>
          <w:sz w:val="28"/>
          <w:szCs w:val="28"/>
          <w:lang w:val="en-GB"/>
        </w:rPr>
        <w:t xml:space="preserve">D </w:t>
      </w:r>
      <w:proofErr w:type="spellStart"/>
      <w:r w:rsidRPr="0094452E">
        <w:rPr>
          <w:sz w:val="28"/>
          <w:szCs w:val="28"/>
          <w:lang w:val="en-GB"/>
        </w:rPr>
        <w:t>khu</w:t>
      </w:r>
      <w:proofErr w:type="spellEnd"/>
      <w:r w:rsidRPr="0094452E">
        <w:rPr>
          <w:sz w:val="28"/>
          <w:szCs w:val="28"/>
          <w:lang w:val="en-GB"/>
        </w:rPr>
        <w:t xml:space="preserve"> </w:t>
      </w:r>
      <w:proofErr w:type="spellStart"/>
      <w:r w:rsidRPr="0094452E">
        <w:rPr>
          <w:sz w:val="28"/>
          <w:szCs w:val="28"/>
          <w:lang w:val="en-GB"/>
        </w:rPr>
        <w:t>vực</w:t>
      </w:r>
      <w:proofErr w:type="spellEnd"/>
      <w:r w:rsidRPr="0094452E">
        <w:rPr>
          <w:sz w:val="28"/>
          <w:szCs w:val="28"/>
          <w:lang w:val="en-GB"/>
        </w:rPr>
        <w:t xml:space="preserve"> </w:t>
      </w:r>
      <w:proofErr w:type="spellStart"/>
      <w:r w:rsidRPr="0094452E">
        <w:rPr>
          <w:sz w:val="28"/>
          <w:szCs w:val="28"/>
          <w:lang w:val="en-GB"/>
        </w:rPr>
        <w:t>Bắc</w:t>
      </w:r>
      <w:proofErr w:type="spellEnd"/>
      <w:r w:rsidRPr="0094452E">
        <w:rPr>
          <w:sz w:val="28"/>
          <w:szCs w:val="28"/>
          <w:lang w:val="en-GB"/>
        </w:rPr>
        <w:t xml:space="preserve"> </w:t>
      </w:r>
      <w:proofErr w:type="spellStart"/>
      <w:r w:rsidRPr="0094452E">
        <w:rPr>
          <w:sz w:val="28"/>
          <w:szCs w:val="28"/>
          <w:lang w:val="en-GB"/>
        </w:rPr>
        <w:t>Hà</w:t>
      </w:r>
      <w:proofErr w:type="spellEnd"/>
      <w:r>
        <w:rPr>
          <w:sz w:val="28"/>
          <w:szCs w:val="28"/>
          <w:lang w:val="en-GB"/>
        </w:rPr>
        <w:t>, Si Ma Cai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rà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soát</w:t>
      </w:r>
      <w:proofErr w:type="spellEnd"/>
      <w:r w:rsidRPr="00A8462B">
        <w:rPr>
          <w:sz w:val="28"/>
          <w:szCs w:val="28"/>
        </w:rPr>
        <w:t xml:space="preserve">, </w:t>
      </w:r>
      <w:proofErr w:type="spellStart"/>
      <w:r w:rsidRPr="00A8462B">
        <w:rPr>
          <w:sz w:val="28"/>
          <w:szCs w:val="28"/>
        </w:rPr>
        <w:t>đánh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giá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thực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tế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tiến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độ</w:t>
      </w:r>
      <w:proofErr w:type="spellEnd"/>
      <w:r w:rsidRPr="00A8462B">
        <w:rPr>
          <w:sz w:val="28"/>
          <w:szCs w:val="28"/>
        </w:rPr>
        <w:t xml:space="preserve">, </w:t>
      </w:r>
      <w:proofErr w:type="spellStart"/>
      <w:r w:rsidRPr="00A8462B">
        <w:rPr>
          <w:sz w:val="28"/>
          <w:szCs w:val="28"/>
        </w:rPr>
        <w:t>khối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lượng</w:t>
      </w:r>
      <w:proofErr w:type="spellEnd"/>
      <w:r w:rsidRPr="00A8462B">
        <w:rPr>
          <w:sz w:val="28"/>
          <w:szCs w:val="28"/>
        </w:rPr>
        <w:t xml:space="preserve">, </w:t>
      </w:r>
      <w:proofErr w:type="spellStart"/>
      <w:r w:rsidRPr="00A8462B">
        <w:rPr>
          <w:sz w:val="28"/>
          <w:szCs w:val="28"/>
        </w:rPr>
        <w:t>tình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trạng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hồ</w:t>
      </w:r>
      <w:proofErr w:type="spellEnd"/>
      <w:r w:rsidRPr="00A8462B">
        <w:rPr>
          <w:sz w:val="28"/>
          <w:szCs w:val="28"/>
        </w:rPr>
        <w:t xml:space="preserve"> </w:t>
      </w:r>
      <w:proofErr w:type="spellStart"/>
      <w:r w:rsidRPr="00A8462B"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công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trình</w:t>
      </w:r>
      <w:proofErr w:type="spellEnd"/>
      <w:r w:rsidRPr="003113BB">
        <w:rPr>
          <w:iCs/>
          <w:sz w:val="28"/>
          <w:szCs w:val="28"/>
          <w:lang w:val="en-GB"/>
        </w:rPr>
        <w:t xml:space="preserve"> do ban QLDA ĐTXD </w:t>
      </w:r>
      <w:proofErr w:type="spellStart"/>
      <w:r w:rsidRPr="003113BB">
        <w:rPr>
          <w:iCs/>
          <w:sz w:val="28"/>
          <w:szCs w:val="28"/>
          <w:lang w:val="en-GB"/>
        </w:rPr>
        <w:t>khu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vực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Bắc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Hà</w:t>
      </w:r>
      <w:proofErr w:type="spellEnd"/>
      <w:r>
        <w:rPr>
          <w:iCs/>
          <w:sz w:val="28"/>
          <w:szCs w:val="28"/>
          <w:lang w:val="en-GB"/>
        </w:rPr>
        <w:t>, Si Ma Cai</w:t>
      </w:r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chuẩn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bị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bàn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giao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về</w:t>
      </w:r>
      <w:proofErr w:type="spellEnd"/>
      <w:r w:rsidRPr="003113BB">
        <w:rPr>
          <w:iCs/>
          <w:sz w:val="28"/>
          <w:szCs w:val="28"/>
          <w:lang w:val="en-GB"/>
        </w:rPr>
        <w:t xml:space="preserve"> UBND </w:t>
      </w:r>
      <w:proofErr w:type="spellStart"/>
      <w:r w:rsidRPr="003113BB">
        <w:rPr>
          <w:iCs/>
          <w:sz w:val="28"/>
          <w:szCs w:val="28"/>
          <w:lang w:val="en-GB"/>
        </w:rPr>
        <w:t>xã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Lùng</w:t>
      </w:r>
      <w:proofErr w:type="spellEnd"/>
      <w:r w:rsidRPr="003113BB">
        <w:rPr>
          <w:iCs/>
          <w:sz w:val="28"/>
          <w:szCs w:val="28"/>
          <w:lang w:val="en-GB"/>
        </w:rPr>
        <w:t xml:space="preserve"> </w:t>
      </w:r>
      <w:proofErr w:type="spellStart"/>
      <w:r w:rsidRPr="003113BB">
        <w:rPr>
          <w:iCs/>
          <w:sz w:val="28"/>
          <w:szCs w:val="28"/>
          <w:lang w:val="en-GB"/>
        </w:rPr>
        <w:t>Phình</w:t>
      </w:r>
      <w:proofErr w:type="spellEnd"/>
      <w:r w:rsidR="004D74C3">
        <w:rPr>
          <w:iCs/>
          <w:sz w:val="28"/>
          <w:szCs w:val="28"/>
          <w:lang w:val="en-GB"/>
        </w:rPr>
        <w:t xml:space="preserve"> </w:t>
      </w:r>
      <w:r w:rsidR="004D74C3" w:rsidRPr="00DC597A">
        <w:rPr>
          <w:i/>
          <w:iCs/>
          <w:sz w:val="28"/>
          <w:szCs w:val="28"/>
          <w:lang w:val="en-GB"/>
        </w:rPr>
        <w:t>(</w:t>
      </w:r>
      <w:proofErr w:type="spellStart"/>
      <w:r w:rsidR="004D74C3" w:rsidRPr="00DC597A">
        <w:rPr>
          <w:i/>
          <w:iCs/>
          <w:sz w:val="28"/>
          <w:szCs w:val="28"/>
          <w:lang w:val="en-GB"/>
        </w:rPr>
        <w:t>gửi</w:t>
      </w:r>
      <w:proofErr w:type="spellEnd"/>
      <w:r w:rsidR="004D74C3" w:rsidRPr="00DC597A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4D74C3" w:rsidRPr="00DC597A">
        <w:rPr>
          <w:i/>
          <w:iCs/>
          <w:sz w:val="28"/>
          <w:szCs w:val="28"/>
          <w:lang w:val="en-GB"/>
        </w:rPr>
        <w:t>kèm</w:t>
      </w:r>
      <w:proofErr w:type="spellEnd"/>
      <w:r w:rsidR="004D74C3" w:rsidRPr="00DC597A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4D74C3" w:rsidRPr="00DC597A">
        <w:rPr>
          <w:i/>
          <w:iCs/>
          <w:sz w:val="28"/>
          <w:szCs w:val="28"/>
          <w:lang w:val="en-GB"/>
        </w:rPr>
        <w:t>theo</w:t>
      </w:r>
      <w:proofErr w:type="spellEnd"/>
      <w:r w:rsidR="004D74C3" w:rsidRPr="00DC597A">
        <w:rPr>
          <w:i/>
          <w:iCs/>
          <w:sz w:val="28"/>
          <w:szCs w:val="28"/>
          <w:lang w:val="en-GB"/>
        </w:rPr>
        <w:t xml:space="preserve"> </w:t>
      </w:r>
      <w:proofErr w:type="spellStart"/>
      <w:r w:rsidR="004D74C3" w:rsidRPr="00DC597A">
        <w:rPr>
          <w:i/>
          <w:sz w:val="28"/>
          <w:szCs w:val="28"/>
          <w:lang w:val="en-GB"/>
        </w:rPr>
        <w:t>báo</w:t>
      </w:r>
      <w:proofErr w:type="spellEnd"/>
      <w:r w:rsidR="004D74C3" w:rsidRPr="00DC597A">
        <w:rPr>
          <w:i/>
          <w:sz w:val="28"/>
          <w:szCs w:val="28"/>
          <w:lang w:val="en-GB"/>
        </w:rPr>
        <w:t xml:space="preserve"> </w:t>
      </w:r>
      <w:proofErr w:type="spellStart"/>
      <w:r w:rsidR="004D74C3" w:rsidRPr="00DC597A">
        <w:rPr>
          <w:i/>
          <w:sz w:val="28"/>
          <w:szCs w:val="28"/>
          <w:lang w:val="en-GB"/>
        </w:rPr>
        <w:t>cáo</w:t>
      </w:r>
      <w:proofErr w:type="spellEnd"/>
      <w:r w:rsidR="004D74C3" w:rsidRPr="00DC597A">
        <w:rPr>
          <w:i/>
          <w:sz w:val="28"/>
          <w:szCs w:val="28"/>
          <w:lang w:val="en-GB"/>
        </w:rPr>
        <w:t xml:space="preserve"> </w:t>
      </w:r>
      <w:proofErr w:type="spellStart"/>
      <w:r w:rsidR="004D74C3" w:rsidRPr="00DC597A">
        <w:rPr>
          <w:i/>
          <w:sz w:val="28"/>
          <w:szCs w:val="28"/>
          <w:lang w:val="en-GB"/>
        </w:rPr>
        <w:t>số</w:t>
      </w:r>
      <w:proofErr w:type="spellEnd"/>
      <w:r w:rsidR="004D74C3" w:rsidRPr="00DC597A">
        <w:rPr>
          <w:i/>
          <w:sz w:val="28"/>
          <w:szCs w:val="28"/>
          <w:lang w:val="en-GB"/>
        </w:rPr>
        <w:t xml:space="preserve"> 47/BC-PKT </w:t>
      </w:r>
      <w:proofErr w:type="spellStart"/>
      <w:r w:rsidR="004D74C3" w:rsidRPr="00DC597A">
        <w:rPr>
          <w:i/>
          <w:sz w:val="28"/>
          <w:szCs w:val="28"/>
          <w:lang w:val="en-GB"/>
        </w:rPr>
        <w:t>ngày</w:t>
      </w:r>
      <w:proofErr w:type="spellEnd"/>
      <w:r w:rsidR="004D74C3" w:rsidRPr="00DC597A">
        <w:rPr>
          <w:i/>
          <w:sz w:val="28"/>
          <w:szCs w:val="28"/>
          <w:lang w:val="en-GB"/>
        </w:rPr>
        <w:t xml:space="preserve"> 16/11/2025 </w:t>
      </w:r>
      <w:proofErr w:type="spellStart"/>
      <w:r w:rsidR="004D74C3" w:rsidRPr="00DC597A">
        <w:rPr>
          <w:i/>
          <w:sz w:val="28"/>
          <w:szCs w:val="28"/>
          <w:lang w:val="en-GB"/>
        </w:rPr>
        <w:t>của</w:t>
      </w:r>
      <w:proofErr w:type="spellEnd"/>
      <w:r w:rsidR="004D74C3" w:rsidRPr="00DC597A">
        <w:rPr>
          <w:i/>
          <w:sz w:val="28"/>
          <w:szCs w:val="28"/>
          <w:lang w:val="en-GB"/>
        </w:rPr>
        <w:t xml:space="preserve"> </w:t>
      </w:r>
      <w:proofErr w:type="spellStart"/>
      <w:r w:rsidR="004D74C3" w:rsidRPr="00DC597A">
        <w:rPr>
          <w:i/>
          <w:sz w:val="28"/>
          <w:szCs w:val="28"/>
          <w:lang w:val="en-GB"/>
        </w:rPr>
        <w:t>phòng</w:t>
      </w:r>
      <w:proofErr w:type="spellEnd"/>
      <w:r w:rsidR="004D74C3" w:rsidRPr="00DC597A">
        <w:rPr>
          <w:i/>
          <w:sz w:val="28"/>
          <w:szCs w:val="28"/>
          <w:lang w:val="en-GB"/>
        </w:rPr>
        <w:t xml:space="preserve"> </w:t>
      </w:r>
      <w:proofErr w:type="spellStart"/>
      <w:r w:rsidR="004D74C3" w:rsidRPr="00DC597A">
        <w:rPr>
          <w:i/>
          <w:sz w:val="28"/>
          <w:szCs w:val="28"/>
          <w:lang w:val="en-GB"/>
        </w:rPr>
        <w:t>Kinh</w:t>
      </w:r>
      <w:proofErr w:type="spellEnd"/>
      <w:r w:rsidR="004D74C3" w:rsidRPr="00DC597A">
        <w:rPr>
          <w:i/>
          <w:sz w:val="28"/>
          <w:szCs w:val="28"/>
          <w:lang w:val="en-GB"/>
        </w:rPr>
        <w:t xml:space="preserve"> </w:t>
      </w:r>
      <w:proofErr w:type="spellStart"/>
      <w:r w:rsidR="004D74C3" w:rsidRPr="00DC597A">
        <w:rPr>
          <w:i/>
          <w:sz w:val="28"/>
          <w:szCs w:val="28"/>
          <w:lang w:val="en-GB"/>
        </w:rPr>
        <w:t>tế</w:t>
      </w:r>
      <w:proofErr w:type="spellEnd"/>
      <w:r w:rsidR="004D74C3" w:rsidRPr="00DC597A">
        <w:rPr>
          <w:i/>
          <w:sz w:val="28"/>
          <w:szCs w:val="28"/>
          <w:lang w:val="en-GB"/>
        </w:rPr>
        <w:t>)</w:t>
      </w:r>
      <w:r w:rsidR="004D74C3">
        <w:rPr>
          <w:sz w:val="28"/>
          <w:szCs w:val="28"/>
          <w:lang w:val="en-GB"/>
        </w:rPr>
        <w:t>.</w:t>
      </w:r>
    </w:p>
    <w:p w14:paraId="7F20AF06" w14:textId="3885DFBB" w:rsidR="005F103C" w:rsidRDefault="005F103C" w:rsidP="00D23E7D">
      <w:pPr>
        <w:spacing w:after="4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GB"/>
        </w:rPr>
        <w:t>Ngày</w:t>
      </w:r>
      <w:proofErr w:type="spellEnd"/>
      <w:r w:rsidR="00501434">
        <w:rPr>
          <w:sz w:val="28"/>
          <w:szCs w:val="28"/>
          <w:lang w:val="en-GB"/>
        </w:rPr>
        <w:t xml:space="preserve"> 19/11/2025,</w:t>
      </w:r>
      <w:r>
        <w:rPr>
          <w:sz w:val="28"/>
          <w:szCs w:val="28"/>
          <w:lang w:val="en-GB"/>
        </w:rPr>
        <w:t xml:space="preserve"> UBND </w:t>
      </w:r>
      <w:proofErr w:type="spellStart"/>
      <w:r>
        <w:rPr>
          <w:sz w:val="28"/>
          <w:szCs w:val="28"/>
          <w:lang w:val="en-GB"/>
        </w:rPr>
        <w:t>xã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Lùng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Phình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="00C4204E">
        <w:rPr>
          <w:sz w:val="28"/>
          <w:szCs w:val="28"/>
          <w:lang w:val="en-GB"/>
        </w:rPr>
        <w:t>đã</w:t>
      </w:r>
      <w:proofErr w:type="spellEnd"/>
      <w:r w:rsidR="00C4204E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có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Pr="00C4204E">
        <w:rPr>
          <w:sz w:val="28"/>
          <w:szCs w:val="28"/>
        </w:rPr>
        <w:t>Văn</w:t>
      </w:r>
      <w:proofErr w:type="spellEnd"/>
      <w:r w:rsidRPr="00C4204E">
        <w:rPr>
          <w:sz w:val="28"/>
          <w:szCs w:val="28"/>
        </w:rPr>
        <w:t xml:space="preserve"> </w:t>
      </w:r>
      <w:proofErr w:type="spellStart"/>
      <w:r w:rsidRPr="00C4204E">
        <w:rPr>
          <w:sz w:val="28"/>
          <w:szCs w:val="28"/>
        </w:rPr>
        <w:t>bản</w:t>
      </w:r>
      <w:proofErr w:type="spellEnd"/>
      <w:r w:rsidRPr="00C4204E">
        <w:rPr>
          <w:sz w:val="28"/>
          <w:szCs w:val="28"/>
        </w:rPr>
        <w:t xml:space="preserve"> </w:t>
      </w:r>
      <w:proofErr w:type="spellStart"/>
      <w:r w:rsidRPr="00C4204E">
        <w:rPr>
          <w:sz w:val="28"/>
          <w:szCs w:val="28"/>
        </w:rPr>
        <w:t>số</w:t>
      </w:r>
      <w:proofErr w:type="spellEnd"/>
      <w:r w:rsidRPr="00C4204E">
        <w:rPr>
          <w:sz w:val="28"/>
          <w:szCs w:val="28"/>
        </w:rPr>
        <w:t xml:space="preserve"> 464/UBND-KT </w:t>
      </w:r>
      <w:proofErr w:type="spellStart"/>
      <w:r w:rsidR="00C0354A">
        <w:rPr>
          <w:sz w:val="28"/>
          <w:szCs w:val="28"/>
        </w:rPr>
        <w:t>gửi</w:t>
      </w:r>
      <w:proofErr w:type="spellEnd"/>
      <w:r w:rsidR="00C0354A">
        <w:rPr>
          <w:sz w:val="28"/>
          <w:szCs w:val="28"/>
        </w:rPr>
        <w:t xml:space="preserve"> Ban QLDA ĐTXD </w:t>
      </w:r>
      <w:proofErr w:type="spellStart"/>
      <w:r w:rsidR="00C0354A">
        <w:rPr>
          <w:sz w:val="28"/>
          <w:szCs w:val="28"/>
        </w:rPr>
        <w:t>Bắc</w:t>
      </w:r>
      <w:proofErr w:type="spellEnd"/>
      <w:r w:rsidR="00C0354A">
        <w:rPr>
          <w:sz w:val="28"/>
          <w:szCs w:val="28"/>
        </w:rPr>
        <w:t xml:space="preserve"> </w:t>
      </w:r>
      <w:proofErr w:type="spellStart"/>
      <w:r w:rsidR="00C0354A">
        <w:rPr>
          <w:sz w:val="28"/>
          <w:szCs w:val="28"/>
        </w:rPr>
        <w:t>Hà</w:t>
      </w:r>
      <w:proofErr w:type="spellEnd"/>
      <w:r w:rsidR="00C0354A">
        <w:rPr>
          <w:sz w:val="28"/>
          <w:szCs w:val="28"/>
        </w:rPr>
        <w:t xml:space="preserve"> </w:t>
      </w:r>
      <w:proofErr w:type="spellStart"/>
      <w:r w:rsidRPr="00C4204E">
        <w:rPr>
          <w:sz w:val="28"/>
          <w:szCs w:val="28"/>
        </w:rPr>
        <w:t>giải</w:t>
      </w:r>
      <w:proofErr w:type="spellEnd"/>
      <w:r w:rsidRPr="00C4204E">
        <w:rPr>
          <w:sz w:val="28"/>
          <w:szCs w:val="28"/>
        </w:rPr>
        <w:t xml:space="preserve"> </w:t>
      </w:r>
      <w:proofErr w:type="spellStart"/>
      <w:r w:rsidRPr="00C4204E">
        <w:rPr>
          <w:sz w:val="28"/>
          <w:szCs w:val="28"/>
        </w:rPr>
        <w:t>trình</w:t>
      </w:r>
      <w:proofErr w:type="spellEnd"/>
      <w:r w:rsidRPr="00C4204E">
        <w:rPr>
          <w:sz w:val="28"/>
          <w:szCs w:val="28"/>
        </w:rPr>
        <w:t xml:space="preserve"> </w:t>
      </w:r>
      <w:proofErr w:type="spellStart"/>
      <w:r w:rsidRPr="00C4204E">
        <w:rPr>
          <w:sz w:val="28"/>
          <w:szCs w:val="28"/>
        </w:rPr>
        <w:t>làm</w:t>
      </w:r>
      <w:proofErr w:type="spellEnd"/>
      <w:r w:rsidRPr="00C4204E">
        <w:rPr>
          <w:sz w:val="28"/>
          <w:szCs w:val="28"/>
        </w:rPr>
        <w:t xml:space="preserve"> </w:t>
      </w:r>
      <w:proofErr w:type="spellStart"/>
      <w:r w:rsidRPr="00C4204E">
        <w:rPr>
          <w:sz w:val="28"/>
          <w:szCs w:val="28"/>
        </w:rPr>
        <w:t>rõ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những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nội</w:t>
      </w:r>
      <w:proofErr w:type="spellEnd"/>
      <w:r w:rsidR="0075750B">
        <w:rPr>
          <w:sz w:val="28"/>
          <w:szCs w:val="28"/>
        </w:rPr>
        <w:t xml:space="preserve"> dung </w:t>
      </w:r>
      <w:proofErr w:type="spellStart"/>
      <w:r w:rsidR="0075750B">
        <w:rPr>
          <w:sz w:val="28"/>
          <w:szCs w:val="28"/>
        </w:rPr>
        <w:t>vướng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mắc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đối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với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một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số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công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trình</w:t>
      </w:r>
      <w:proofErr w:type="spellEnd"/>
      <w:r w:rsidR="0075750B">
        <w:rPr>
          <w:sz w:val="28"/>
          <w:szCs w:val="28"/>
        </w:rPr>
        <w:t xml:space="preserve"> do Ban QLDA ĐTXD </w:t>
      </w:r>
      <w:proofErr w:type="spellStart"/>
      <w:r w:rsidR="0075750B">
        <w:rPr>
          <w:sz w:val="28"/>
          <w:szCs w:val="28"/>
        </w:rPr>
        <w:t>Bắc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Hà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chuẩn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bị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bàn</w:t>
      </w:r>
      <w:proofErr w:type="spellEnd"/>
      <w:r w:rsidR="0075750B">
        <w:rPr>
          <w:sz w:val="28"/>
          <w:szCs w:val="28"/>
        </w:rPr>
        <w:t xml:space="preserve"> </w:t>
      </w:r>
      <w:proofErr w:type="spellStart"/>
      <w:r w:rsidR="0075750B">
        <w:rPr>
          <w:sz w:val="28"/>
          <w:szCs w:val="28"/>
        </w:rPr>
        <w:t>giao</w:t>
      </w:r>
      <w:proofErr w:type="spellEnd"/>
      <w:r w:rsidR="005F3FE1">
        <w:rPr>
          <w:sz w:val="28"/>
          <w:szCs w:val="28"/>
        </w:rPr>
        <w:t xml:space="preserve"> </w:t>
      </w:r>
      <w:proofErr w:type="spellStart"/>
      <w:r w:rsidR="005F3FE1">
        <w:rPr>
          <w:sz w:val="28"/>
          <w:szCs w:val="28"/>
        </w:rPr>
        <w:t>về</w:t>
      </w:r>
      <w:proofErr w:type="spellEnd"/>
      <w:r w:rsidR="005F3FE1">
        <w:rPr>
          <w:sz w:val="28"/>
          <w:szCs w:val="28"/>
        </w:rPr>
        <w:t xml:space="preserve"> UBND </w:t>
      </w:r>
      <w:proofErr w:type="spellStart"/>
      <w:r w:rsidR="005F3FE1">
        <w:rPr>
          <w:sz w:val="28"/>
          <w:szCs w:val="28"/>
        </w:rPr>
        <w:t>xã</w:t>
      </w:r>
      <w:proofErr w:type="spellEnd"/>
      <w:r w:rsidR="005F3FE1">
        <w:rPr>
          <w:sz w:val="28"/>
          <w:szCs w:val="28"/>
        </w:rPr>
        <w:t xml:space="preserve"> </w:t>
      </w:r>
      <w:proofErr w:type="spellStart"/>
      <w:r w:rsidR="005F3FE1">
        <w:rPr>
          <w:sz w:val="28"/>
          <w:szCs w:val="28"/>
        </w:rPr>
        <w:t>Lùng</w:t>
      </w:r>
      <w:proofErr w:type="spellEnd"/>
      <w:r w:rsidR="005F3FE1">
        <w:rPr>
          <w:sz w:val="28"/>
          <w:szCs w:val="28"/>
        </w:rPr>
        <w:t xml:space="preserve"> </w:t>
      </w:r>
      <w:proofErr w:type="spellStart"/>
      <w:r w:rsidR="005F3FE1">
        <w:rPr>
          <w:sz w:val="28"/>
          <w:szCs w:val="28"/>
        </w:rPr>
        <w:t>Phình</w:t>
      </w:r>
      <w:proofErr w:type="spellEnd"/>
      <w:r w:rsidR="005F3FE1">
        <w:rPr>
          <w:sz w:val="28"/>
          <w:szCs w:val="28"/>
        </w:rPr>
        <w:t>.</w:t>
      </w:r>
    </w:p>
    <w:p w14:paraId="4C87B482" w14:textId="750E9E23" w:rsidR="00295A74" w:rsidRDefault="00E449E6" w:rsidP="00D23E7D">
      <w:pPr>
        <w:spacing w:after="40" w:line="240" w:lineRule="auto"/>
        <w:ind w:firstLine="709"/>
        <w:jc w:val="both"/>
        <w:rPr>
          <w:sz w:val="28"/>
          <w:szCs w:val="28"/>
          <w:lang w:val="en-GB"/>
        </w:rPr>
      </w:pPr>
      <w:proofErr w:type="spellStart"/>
      <w:r>
        <w:rPr>
          <w:sz w:val="28"/>
          <w:szCs w:val="28"/>
          <w:lang w:val="en-GB"/>
        </w:rPr>
        <w:t>Ngày</w:t>
      </w:r>
      <w:proofErr w:type="spellEnd"/>
      <w:r>
        <w:rPr>
          <w:sz w:val="28"/>
          <w:szCs w:val="28"/>
          <w:lang w:val="en-GB"/>
        </w:rPr>
        <w:t xml:space="preserve"> 20/11/2025, UBND </w:t>
      </w:r>
      <w:proofErr w:type="spellStart"/>
      <w:r>
        <w:rPr>
          <w:sz w:val="28"/>
          <w:szCs w:val="28"/>
          <w:lang w:val="en-GB"/>
        </w:rPr>
        <w:t>xã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Lùng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Phình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nhận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được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 w:rsidRPr="008E003E">
        <w:rPr>
          <w:sz w:val="28"/>
          <w:szCs w:val="28"/>
          <w:lang w:val="en-GB"/>
        </w:rPr>
        <w:t>Văn</w:t>
      </w:r>
      <w:proofErr w:type="spellEnd"/>
      <w:r w:rsidRPr="008E003E">
        <w:rPr>
          <w:sz w:val="28"/>
          <w:szCs w:val="28"/>
          <w:lang w:val="en-GB"/>
        </w:rPr>
        <w:t xml:space="preserve"> </w:t>
      </w:r>
      <w:proofErr w:type="spellStart"/>
      <w:r w:rsidRPr="008E003E">
        <w:rPr>
          <w:sz w:val="28"/>
          <w:szCs w:val="28"/>
          <w:lang w:val="en-GB"/>
        </w:rPr>
        <w:t>bản</w:t>
      </w:r>
      <w:proofErr w:type="spellEnd"/>
      <w:r w:rsidRPr="008E003E">
        <w:rPr>
          <w:sz w:val="28"/>
          <w:szCs w:val="28"/>
          <w:lang w:val="en-GB"/>
        </w:rPr>
        <w:t xml:space="preserve"> </w:t>
      </w:r>
      <w:proofErr w:type="spellStart"/>
      <w:r w:rsidRPr="008E003E">
        <w:rPr>
          <w:sz w:val="28"/>
          <w:szCs w:val="28"/>
          <w:lang w:val="en-GB"/>
        </w:rPr>
        <w:t>số</w:t>
      </w:r>
      <w:proofErr w:type="spellEnd"/>
      <w:r w:rsidRPr="008E003E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342/BQLDA-KHTH </w:t>
      </w:r>
      <w:proofErr w:type="spellStart"/>
      <w:r>
        <w:rPr>
          <w:sz w:val="28"/>
          <w:szCs w:val="28"/>
          <w:lang w:val="en-GB"/>
        </w:rPr>
        <w:t>ngày</w:t>
      </w:r>
      <w:proofErr w:type="spellEnd"/>
      <w:r>
        <w:rPr>
          <w:sz w:val="28"/>
          <w:szCs w:val="28"/>
          <w:lang w:val="en-GB"/>
        </w:rPr>
        <w:t xml:space="preserve"> 19/11/2025 </w:t>
      </w:r>
      <w:proofErr w:type="spellStart"/>
      <w:r>
        <w:rPr>
          <w:sz w:val="28"/>
          <w:szCs w:val="28"/>
          <w:lang w:val="en-GB"/>
        </w:rPr>
        <w:t>của</w:t>
      </w:r>
      <w:proofErr w:type="spellEnd"/>
      <w:r>
        <w:rPr>
          <w:sz w:val="28"/>
          <w:szCs w:val="28"/>
          <w:lang w:val="en-GB"/>
        </w:rPr>
        <w:t xml:space="preserve"> </w:t>
      </w:r>
      <w:r w:rsidRPr="008E003E">
        <w:rPr>
          <w:sz w:val="28"/>
          <w:szCs w:val="28"/>
          <w:lang w:val="en-GB"/>
        </w:rPr>
        <w:t>Ban</w:t>
      </w:r>
      <w:r>
        <w:rPr>
          <w:b/>
          <w:sz w:val="28"/>
          <w:szCs w:val="28"/>
          <w:lang w:val="en-GB"/>
        </w:rPr>
        <w:t xml:space="preserve"> </w:t>
      </w:r>
      <w:r w:rsidRPr="00ED5585">
        <w:rPr>
          <w:sz w:val="28"/>
          <w:szCs w:val="28"/>
          <w:lang w:val="en-GB"/>
        </w:rPr>
        <w:t xml:space="preserve">QLDA </w:t>
      </w:r>
      <w:r w:rsidRPr="0094452E">
        <w:rPr>
          <w:sz w:val="28"/>
          <w:szCs w:val="28"/>
          <w:lang w:val="en-GB"/>
        </w:rPr>
        <w:t>ĐT</w:t>
      </w:r>
      <w:r>
        <w:rPr>
          <w:sz w:val="28"/>
          <w:szCs w:val="28"/>
          <w:lang w:val="en-GB"/>
        </w:rPr>
        <w:t>X</w:t>
      </w:r>
      <w:r w:rsidRPr="0094452E">
        <w:rPr>
          <w:sz w:val="28"/>
          <w:szCs w:val="28"/>
          <w:lang w:val="en-GB"/>
        </w:rPr>
        <w:t>D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Bắc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Hà</w:t>
      </w:r>
      <w:proofErr w:type="spellEnd"/>
      <w:r w:rsidR="002E7D83">
        <w:rPr>
          <w:sz w:val="28"/>
          <w:szCs w:val="28"/>
          <w:lang w:val="en-GB"/>
        </w:rPr>
        <w:t xml:space="preserve">. Sau </w:t>
      </w:r>
      <w:proofErr w:type="spellStart"/>
      <w:r w:rsidR="002E7D83">
        <w:rPr>
          <w:sz w:val="28"/>
          <w:szCs w:val="28"/>
          <w:lang w:val="en-GB"/>
        </w:rPr>
        <w:t>khi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nghiên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cứu</w:t>
      </w:r>
      <w:proofErr w:type="spellEnd"/>
      <w:r w:rsidR="002E7D83">
        <w:rPr>
          <w:sz w:val="28"/>
          <w:szCs w:val="28"/>
          <w:lang w:val="en-GB"/>
        </w:rPr>
        <w:t xml:space="preserve">, </w:t>
      </w:r>
      <w:proofErr w:type="spellStart"/>
      <w:r w:rsidR="002E7D83">
        <w:rPr>
          <w:sz w:val="28"/>
          <w:szCs w:val="28"/>
          <w:lang w:val="en-GB"/>
        </w:rPr>
        <w:t>xem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xét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nội</w:t>
      </w:r>
      <w:proofErr w:type="spellEnd"/>
      <w:r w:rsidR="002E7D83">
        <w:rPr>
          <w:sz w:val="28"/>
          <w:szCs w:val="28"/>
          <w:lang w:val="en-GB"/>
        </w:rPr>
        <w:t xml:space="preserve"> dung </w:t>
      </w:r>
      <w:proofErr w:type="spellStart"/>
      <w:r w:rsidR="00DA6936">
        <w:rPr>
          <w:sz w:val="28"/>
          <w:szCs w:val="28"/>
          <w:lang w:val="en-GB"/>
        </w:rPr>
        <w:t>trả</w:t>
      </w:r>
      <w:proofErr w:type="spellEnd"/>
      <w:r w:rsidR="00DA6936">
        <w:rPr>
          <w:sz w:val="28"/>
          <w:szCs w:val="28"/>
          <w:lang w:val="en-GB"/>
        </w:rPr>
        <w:t xml:space="preserve"> </w:t>
      </w:r>
      <w:proofErr w:type="spellStart"/>
      <w:r w:rsidR="00DA6936">
        <w:rPr>
          <w:sz w:val="28"/>
          <w:szCs w:val="28"/>
          <w:lang w:val="en-GB"/>
        </w:rPr>
        <w:t>lời</w:t>
      </w:r>
      <w:proofErr w:type="spellEnd"/>
      <w:r w:rsidR="00DA6936">
        <w:rPr>
          <w:sz w:val="28"/>
          <w:szCs w:val="28"/>
          <w:lang w:val="en-GB"/>
        </w:rPr>
        <w:t xml:space="preserve"> </w:t>
      </w:r>
      <w:proofErr w:type="spellStart"/>
      <w:r w:rsidR="00DA6936">
        <w:rPr>
          <w:sz w:val="28"/>
          <w:szCs w:val="28"/>
          <w:lang w:val="en-GB"/>
        </w:rPr>
        <w:t>trong</w:t>
      </w:r>
      <w:proofErr w:type="spellEnd"/>
      <w:r w:rsidR="00DA6936">
        <w:rPr>
          <w:sz w:val="28"/>
          <w:szCs w:val="28"/>
          <w:lang w:val="en-GB"/>
        </w:rPr>
        <w:t xml:space="preserve"> </w:t>
      </w:r>
      <w:proofErr w:type="spellStart"/>
      <w:r w:rsidR="00DA6936" w:rsidRPr="008E003E">
        <w:rPr>
          <w:sz w:val="28"/>
          <w:szCs w:val="28"/>
          <w:lang w:val="en-GB"/>
        </w:rPr>
        <w:t>Văn</w:t>
      </w:r>
      <w:proofErr w:type="spellEnd"/>
      <w:r w:rsidR="00DA6936" w:rsidRPr="008E003E">
        <w:rPr>
          <w:sz w:val="28"/>
          <w:szCs w:val="28"/>
          <w:lang w:val="en-GB"/>
        </w:rPr>
        <w:t xml:space="preserve"> </w:t>
      </w:r>
      <w:proofErr w:type="spellStart"/>
      <w:r w:rsidR="00DA6936" w:rsidRPr="008E003E">
        <w:rPr>
          <w:sz w:val="28"/>
          <w:szCs w:val="28"/>
          <w:lang w:val="en-GB"/>
        </w:rPr>
        <w:t>bản</w:t>
      </w:r>
      <w:proofErr w:type="spellEnd"/>
      <w:r w:rsidR="00DA6936" w:rsidRPr="008E003E">
        <w:rPr>
          <w:sz w:val="28"/>
          <w:szCs w:val="28"/>
          <w:lang w:val="en-GB"/>
        </w:rPr>
        <w:t xml:space="preserve"> </w:t>
      </w:r>
      <w:proofErr w:type="spellStart"/>
      <w:r w:rsidR="00DA6936" w:rsidRPr="008E003E">
        <w:rPr>
          <w:sz w:val="28"/>
          <w:szCs w:val="28"/>
          <w:lang w:val="en-GB"/>
        </w:rPr>
        <w:t>số</w:t>
      </w:r>
      <w:proofErr w:type="spellEnd"/>
      <w:r w:rsidR="00DA6936" w:rsidRPr="008E003E">
        <w:rPr>
          <w:sz w:val="28"/>
          <w:szCs w:val="28"/>
          <w:lang w:val="en-GB"/>
        </w:rPr>
        <w:t xml:space="preserve"> </w:t>
      </w:r>
      <w:r w:rsidR="00DA6936">
        <w:rPr>
          <w:sz w:val="28"/>
          <w:szCs w:val="28"/>
          <w:lang w:val="en-GB"/>
        </w:rPr>
        <w:t>342</w:t>
      </w:r>
      <w:r w:rsidR="002E7D83">
        <w:rPr>
          <w:sz w:val="28"/>
          <w:szCs w:val="28"/>
          <w:lang w:val="en-GB"/>
        </w:rPr>
        <w:t xml:space="preserve">, </w:t>
      </w:r>
      <w:proofErr w:type="spellStart"/>
      <w:r w:rsidR="002E7D83">
        <w:rPr>
          <w:sz w:val="28"/>
          <w:szCs w:val="28"/>
          <w:lang w:val="en-GB"/>
        </w:rPr>
        <w:t>cho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thấy</w:t>
      </w:r>
      <w:proofErr w:type="spellEnd"/>
      <w:r w:rsidR="002E7D83">
        <w:rPr>
          <w:sz w:val="28"/>
          <w:szCs w:val="28"/>
          <w:lang w:val="en-GB"/>
        </w:rPr>
        <w:t xml:space="preserve"> Ban </w:t>
      </w:r>
      <w:r w:rsidR="002E7D83" w:rsidRPr="00ED5585">
        <w:rPr>
          <w:sz w:val="28"/>
          <w:szCs w:val="28"/>
          <w:lang w:val="en-GB"/>
        </w:rPr>
        <w:t xml:space="preserve">QLDA </w:t>
      </w:r>
      <w:r w:rsidR="002E7D83" w:rsidRPr="0094452E">
        <w:rPr>
          <w:sz w:val="28"/>
          <w:szCs w:val="28"/>
          <w:lang w:val="en-GB"/>
        </w:rPr>
        <w:t>ĐT</w:t>
      </w:r>
      <w:r w:rsidR="002E7D83">
        <w:rPr>
          <w:sz w:val="28"/>
          <w:szCs w:val="28"/>
          <w:lang w:val="en-GB"/>
        </w:rPr>
        <w:t>X</w:t>
      </w:r>
      <w:r w:rsidR="002E7D83" w:rsidRPr="0094452E">
        <w:rPr>
          <w:sz w:val="28"/>
          <w:szCs w:val="28"/>
          <w:lang w:val="en-GB"/>
        </w:rPr>
        <w:t>D</w:t>
      </w:r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Bắc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Hà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trả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lời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chưa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đúng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trọng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2E7D83">
        <w:rPr>
          <w:sz w:val="28"/>
          <w:szCs w:val="28"/>
          <w:lang w:val="en-GB"/>
        </w:rPr>
        <w:t>tâm</w:t>
      </w:r>
      <w:proofErr w:type="spellEnd"/>
      <w:r w:rsidR="003D57CD">
        <w:rPr>
          <w:sz w:val="28"/>
          <w:szCs w:val="28"/>
          <w:lang w:val="en-GB"/>
        </w:rPr>
        <w:t xml:space="preserve"> </w:t>
      </w:r>
      <w:proofErr w:type="spellStart"/>
      <w:r w:rsidR="003D57CD">
        <w:rPr>
          <w:sz w:val="28"/>
          <w:szCs w:val="28"/>
          <w:lang w:val="en-GB"/>
        </w:rPr>
        <w:t>cần</w:t>
      </w:r>
      <w:proofErr w:type="spellEnd"/>
      <w:r w:rsidR="003D57CD">
        <w:rPr>
          <w:sz w:val="28"/>
          <w:szCs w:val="28"/>
          <w:lang w:val="en-GB"/>
        </w:rPr>
        <w:t xml:space="preserve"> </w:t>
      </w:r>
      <w:proofErr w:type="spellStart"/>
      <w:r w:rsidR="003D57CD">
        <w:rPr>
          <w:sz w:val="28"/>
          <w:szCs w:val="28"/>
          <w:lang w:val="en-GB"/>
        </w:rPr>
        <w:t>làm</w:t>
      </w:r>
      <w:proofErr w:type="spellEnd"/>
      <w:r w:rsidR="003D57CD">
        <w:rPr>
          <w:sz w:val="28"/>
          <w:szCs w:val="28"/>
          <w:lang w:val="en-GB"/>
        </w:rPr>
        <w:t xml:space="preserve"> </w:t>
      </w:r>
      <w:proofErr w:type="spellStart"/>
      <w:r w:rsidR="003D57CD">
        <w:rPr>
          <w:sz w:val="28"/>
          <w:szCs w:val="28"/>
          <w:lang w:val="en-GB"/>
        </w:rPr>
        <w:t>rõ</w:t>
      </w:r>
      <w:proofErr w:type="spellEnd"/>
      <w:r w:rsidR="002E7D83">
        <w:rPr>
          <w:sz w:val="28"/>
          <w:szCs w:val="28"/>
          <w:lang w:val="en-GB"/>
        </w:rPr>
        <w:t xml:space="preserve"> </w:t>
      </w:r>
      <w:proofErr w:type="spellStart"/>
      <w:r w:rsidR="006227C1">
        <w:rPr>
          <w:sz w:val="28"/>
          <w:szCs w:val="28"/>
          <w:lang w:val="en-GB"/>
        </w:rPr>
        <w:t>theo</w:t>
      </w:r>
      <w:proofErr w:type="spellEnd"/>
      <w:r w:rsidR="006227C1">
        <w:rPr>
          <w:sz w:val="28"/>
          <w:szCs w:val="28"/>
          <w:lang w:val="en-GB"/>
        </w:rPr>
        <w:t xml:space="preserve"> </w:t>
      </w:r>
      <w:proofErr w:type="spellStart"/>
      <w:r w:rsidR="006227C1">
        <w:rPr>
          <w:sz w:val="28"/>
          <w:szCs w:val="28"/>
          <w:lang w:val="en-GB"/>
        </w:rPr>
        <w:t>như</w:t>
      </w:r>
      <w:proofErr w:type="spellEnd"/>
      <w:r w:rsidR="006227C1">
        <w:rPr>
          <w:sz w:val="28"/>
          <w:szCs w:val="28"/>
          <w:lang w:val="en-GB"/>
        </w:rPr>
        <w:t xml:space="preserve"> </w:t>
      </w:r>
      <w:proofErr w:type="spellStart"/>
      <w:r w:rsidR="006227C1">
        <w:rPr>
          <w:sz w:val="28"/>
          <w:szCs w:val="28"/>
          <w:lang w:val="en-GB"/>
        </w:rPr>
        <w:t>đề</w:t>
      </w:r>
      <w:proofErr w:type="spellEnd"/>
      <w:r w:rsidR="006227C1">
        <w:rPr>
          <w:sz w:val="28"/>
          <w:szCs w:val="28"/>
          <w:lang w:val="en-GB"/>
        </w:rPr>
        <w:t xml:space="preserve"> </w:t>
      </w:r>
      <w:proofErr w:type="spellStart"/>
      <w:r w:rsidR="006227C1">
        <w:rPr>
          <w:sz w:val="28"/>
          <w:szCs w:val="28"/>
          <w:lang w:val="en-GB"/>
        </w:rPr>
        <w:t>nghị</w:t>
      </w:r>
      <w:proofErr w:type="spellEnd"/>
      <w:r w:rsidR="00DA6936">
        <w:rPr>
          <w:sz w:val="28"/>
          <w:szCs w:val="28"/>
          <w:lang w:val="en-GB"/>
        </w:rPr>
        <w:t xml:space="preserve"> </w:t>
      </w:r>
      <w:proofErr w:type="spellStart"/>
      <w:r w:rsidR="00DA6936">
        <w:rPr>
          <w:sz w:val="28"/>
          <w:szCs w:val="28"/>
          <w:lang w:val="en-GB"/>
        </w:rPr>
        <w:t>của</w:t>
      </w:r>
      <w:proofErr w:type="spellEnd"/>
      <w:r w:rsidR="00DA6936">
        <w:rPr>
          <w:sz w:val="28"/>
          <w:szCs w:val="28"/>
          <w:lang w:val="en-GB"/>
        </w:rPr>
        <w:t xml:space="preserve"> UBND </w:t>
      </w:r>
      <w:proofErr w:type="spellStart"/>
      <w:r w:rsidR="00DA6936">
        <w:rPr>
          <w:sz w:val="28"/>
          <w:szCs w:val="28"/>
          <w:lang w:val="en-GB"/>
        </w:rPr>
        <w:t>xã</w:t>
      </w:r>
      <w:proofErr w:type="spellEnd"/>
      <w:r w:rsidR="00DA6936">
        <w:rPr>
          <w:sz w:val="28"/>
          <w:szCs w:val="28"/>
          <w:lang w:val="en-GB"/>
        </w:rPr>
        <w:t xml:space="preserve"> </w:t>
      </w:r>
      <w:proofErr w:type="spellStart"/>
      <w:r w:rsidR="00DA6936">
        <w:rPr>
          <w:sz w:val="28"/>
          <w:szCs w:val="28"/>
          <w:lang w:val="en-GB"/>
        </w:rPr>
        <w:t>Lùng</w:t>
      </w:r>
      <w:proofErr w:type="spellEnd"/>
      <w:r w:rsidR="00DA6936">
        <w:rPr>
          <w:sz w:val="28"/>
          <w:szCs w:val="28"/>
          <w:lang w:val="en-GB"/>
        </w:rPr>
        <w:t xml:space="preserve"> </w:t>
      </w:r>
      <w:proofErr w:type="spellStart"/>
      <w:r w:rsidR="00DA6936">
        <w:rPr>
          <w:sz w:val="28"/>
          <w:szCs w:val="28"/>
          <w:lang w:val="en-GB"/>
        </w:rPr>
        <w:t>Phình</w:t>
      </w:r>
      <w:proofErr w:type="spellEnd"/>
      <w:r w:rsidR="006227C1">
        <w:rPr>
          <w:sz w:val="28"/>
          <w:szCs w:val="28"/>
          <w:lang w:val="en-GB"/>
        </w:rPr>
        <w:t>.</w:t>
      </w:r>
    </w:p>
    <w:p w14:paraId="324E63DD" w14:textId="2CB70B2A" w:rsidR="00C0649D" w:rsidRPr="00C0649D" w:rsidRDefault="00C0649D" w:rsidP="00D23E7D">
      <w:pPr>
        <w:spacing w:after="40" w:line="240" w:lineRule="auto"/>
        <w:ind w:firstLine="709"/>
        <w:jc w:val="both"/>
        <w:rPr>
          <w:b/>
          <w:sz w:val="28"/>
          <w:szCs w:val="28"/>
          <w:lang w:val="en-GB"/>
        </w:rPr>
      </w:pPr>
      <w:r w:rsidRPr="00C0649D">
        <w:rPr>
          <w:b/>
          <w:sz w:val="28"/>
          <w:szCs w:val="28"/>
          <w:lang w:val="en-GB"/>
        </w:rPr>
        <w:t xml:space="preserve">2. </w:t>
      </w:r>
      <w:proofErr w:type="spellStart"/>
      <w:r w:rsidRPr="00C0649D">
        <w:rPr>
          <w:b/>
          <w:sz w:val="28"/>
          <w:szCs w:val="28"/>
          <w:lang w:val="en-GB"/>
        </w:rPr>
        <w:t>Kiến</w:t>
      </w:r>
      <w:proofErr w:type="spellEnd"/>
      <w:r w:rsidRPr="00C0649D">
        <w:rPr>
          <w:b/>
          <w:sz w:val="28"/>
          <w:szCs w:val="28"/>
          <w:lang w:val="en-GB"/>
        </w:rPr>
        <w:t xml:space="preserve"> </w:t>
      </w:r>
      <w:proofErr w:type="spellStart"/>
      <w:r w:rsidRPr="00C0649D">
        <w:rPr>
          <w:b/>
          <w:sz w:val="28"/>
          <w:szCs w:val="28"/>
          <w:lang w:val="en-GB"/>
        </w:rPr>
        <w:t>nghị</w:t>
      </w:r>
      <w:proofErr w:type="spellEnd"/>
      <w:r w:rsidRPr="00C0649D">
        <w:rPr>
          <w:b/>
          <w:sz w:val="28"/>
          <w:szCs w:val="28"/>
          <w:lang w:val="en-GB"/>
        </w:rPr>
        <w:t xml:space="preserve">, </w:t>
      </w:r>
      <w:proofErr w:type="spellStart"/>
      <w:r w:rsidRPr="00C0649D">
        <w:rPr>
          <w:b/>
          <w:sz w:val="28"/>
          <w:szCs w:val="28"/>
          <w:lang w:val="en-GB"/>
        </w:rPr>
        <w:t>đề</w:t>
      </w:r>
      <w:proofErr w:type="spellEnd"/>
      <w:r w:rsidRPr="00C0649D">
        <w:rPr>
          <w:b/>
          <w:sz w:val="28"/>
          <w:szCs w:val="28"/>
          <w:lang w:val="en-GB"/>
        </w:rPr>
        <w:t xml:space="preserve"> </w:t>
      </w:r>
      <w:proofErr w:type="spellStart"/>
      <w:r w:rsidRPr="00C0649D">
        <w:rPr>
          <w:b/>
          <w:sz w:val="28"/>
          <w:szCs w:val="28"/>
          <w:lang w:val="en-GB"/>
        </w:rPr>
        <w:t>xuất</w:t>
      </w:r>
      <w:proofErr w:type="spellEnd"/>
    </w:p>
    <w:p w14:paraId="3BBE0826" w14:textId="6D9700E0" w:rsidR="0080516B" w:rsidRPr="00D317E1" w:rsidRDefault="00C0649D" w:rsidP="00D23E7D">
      <w:pPr>
        <w:spacing w:after="40" w:line="240" w:lineRule="auto"/>
        <w:ind w:firstLine="709"/>
        <w:jc w:val="both"/>
        <w:rPr>
          <w:b/>
          <w:sz w:val="28"/>
          <w:szCs w:val="28"/>
          <w:lang w:val="en-GB"/>
        </w:rPr>
      </w:pPr>
      <w:r w:rsidRPr="00D317E1">
        <w:rPr>
          <w:rStyle w:val="citation-143"/>
          <w:b/>
          <w:sz w:val="28"/>
          <w:szCs w:val="28"/>
        </w:rPr>
        <w:t xml:space="preserve">2.1. </w:t>
      </w:r>
      <w:proofErr w:type="spellStart"/>
      <w:r w:rsidR="0080516B" w:rsidRPr="00D317E1">
        <w:rPr>
          <w:rStyle w:val="citation-143"/>
          <w:b/>
          <w:sz w:val="28"/>
          <w:szCs w:val="28"/>
        </w:rPr>
        <w:t>Đối</w:t>
      </w:r>
      <w:proofErr w:type="spellEnd"/>
      <w:r w:rsidR="0080516B" w:rsidRPr="00D317E1">
        <w:rPr>
          <w:rStyle w:val="citation-143"/>
          <w:b/>
          <w:sz w:val="28"/>
          <w:szCs w:val="28"/>
        </w:rPr>
        <w:t xml:space="preserve"> </w:t>
      </w:r>
      <w:proofErr w:type="spellStart"/>
      <w:r w:rsidR="0080516B" w:rsidRPr="00D317E1">
        <w:rPr>
          <w:rStyle w:val="citation-143"/>
          <w:b/>
          <w:sz w:val="28"/>
          <w:szCs w:val="28"/>
        </w:rPr>
        <w:t>với</w:t>
      </w:r>
      <w:proofErr w:type="spellEnd"/>
      <w:r w:rsidR="0080516B" w:rsidRPr="00D317E1">
        <w:rPr>
          <w:rStyle w:val="citation-143"/>
          <w:b/>
          <w:sz w:val="28"/>
          <w:szCs w:val="28"/>
        </w:rPr>
        <w:t xml:space="preserve"> </w:t>
      </w:r>
      <w:proofErr w:type="spellStart"/>
      <w:r w:rsidR="0080516B" w:rsidRPr="00D317E1">
        <w:rPr>
          <w:rStyle w:val="citation-143"/>
          <w:b/>
          <w:sz w:val="28"/>
          <w:szCs w:val="28"/>
        </w:rPr>
        <w:t>các</w:t>
      </w:r>
      <w:proofErr w:type="spellEnd"/>
      <w:r w:rsidR="0080516B" w:rsidRPr="00D317E1">
        <w:rPr>
          <w:rStyle w:val="citation-143"/>
          <w:b/>
          <w:sz w:val="28"/>
          <w:szCs w:val="28"/>
        </w:rPr>
        <w:t xml:space="preserve"> </w:t>
      </w:r>
      <w:proofErr w:type="spellStart"/>
      <w:r w:rsidR="0080516B" w:rsidRPr="00D317E1">
        <w:rPr>
          <w:rStyle w:val="citation-143"/>
          <w:b/>
          <w:sz w:val="28"/>
          <w:szCs w:val="28"/>
        </w:rPr>
        <w:t>công</w:t>
      </w:r>
      <w:proofErr w:type="spellEnd"/>
      <w:r w:rsidR="0080516B" w:rsidRPr="00D317E1">
        <w:rPr>
          <w:rStyle w:val="citation-143"/>
          <w:b/>
          <w:sz w:val="28"/>
          <w:szCs w:val="28"/>
        </w:rPr>
        <w:t xml:space="preserve"> </w:t>
      </w:r>
      <w:proofErr w:type="spellStart"/>
      <w:r w:rsidR="0080516B" w:rsidRPr="00D317E1">
        <w:rPr>
          <w:rStyle w:val="citation-143"/>
          <w:b/>
          <w:sz w:val="28"/>
          <w:szCs w:val="28"/>
        </w:rPr>
        <w:t>trình</w:t>
      </w:r>
      <w:proofErr w:type="spellEnd"/>
      <w:r w:rsidR="0080516B" w:rsidRPr="00D317E1">
        <w:rPr>
          <w:rStyle w:val="citation-143"/>
          <w:b/>
          <w:sz w:val="28"/>
          <w:szCs w:val="28"/>
        </w:rPr>
        <w:t xml:space="preserve"> </w:t>
      </w:r>
      <w:proofErr w:type="spellStart"/>
      <w:r w:rsidR="0080516B" w:rsidRPr="00D317E1">
        <w:rPr>
          <w:rStyle w:val="citation-143"/>
          <w:b/>
          <w:sz w:val="28"/>
          <w:szCs w:val="28"/>
        </w:rPr>
        <w:t>thuộc</w:t>
      </w:r>
      <w:proofErr w:type="spellEnd"/>
      <w:r w:rsidR="0080516B" w:rsidRPr="00D317E1">
        <w:rPr>
          <w:rStyle w:val="citation-143"/>
          <w:b/>
          <w:sz w:val="28"/>
          <w:szCs w:val="28"/>
        </w:rPr>
        <w:t xml:space="preserve"> Ban QLDA ĐTXD </w:t>
      </w:r>
      <w:proofErr w:type="spellStart"/>
      <w:r w:rsidR="0080516B" w:rsidRPr="00D317E1">
        <w:rPr>
          <w:rStyle w:val="citation-143"/>
          <w:b/>
          <w:sz w:val="28"/>
          <w:szCs w:val="28"/>
        </w:rPr>
        <w:t>Bắc</w:t>
      </w:r>
      <w:proofErr w:type="spellEnd"/>
      <w:r w:rsidR="0080516B" w:rsidRPr="00D317E1">
        <w:rPr>
          <w:rStyle w:val="citation-143"/>
          <w:b/>
          <w:sz w:val="28"/>
          <w:szCs w:val="28"/>
        </w:rPr>
        <w:t xml:space="preserve"> </w:t>
      </w:r>
      <w:proofErr w:type="spellStart"/>
      <w:r w:rsidR="0080516B" w:rsidRPr="00D317E1">
        <w:rPr>
          <w:rStyle w:val="citation-143"/>
          <w:b/>
          <w:sz w:val="28"/>
          <w:szCs w:val="28"/>
        </w:rPr>
        <w:t>Hà</w:t>
      </w:r>
      <w:proofErr w:type="spellEnd"/>
      <w:r w:rsidR="0080516B" w:rsidRPr="00D317E1">
        <w:rPr>
          <w:rStyle w:val="citation-143"/>
          <w:b/>
          <w:sz w:val="28"/>
          <w:szCs w:val="28"/>
        </w:rPr>
        <w:t xml:space="preserve"> </w:t>
      </w:r>
      <w:proofErr w:type="spellStart"/>
      <w:r w:rsidR="0080516B" w:rsidRPr="00D317E1">
        <w:rPr>
          <w:rStyle w:val="citation-143"/>
          <w:b/>
          <w:sz w:val="28"/>
          <w:szCs w:val="28"/>
        </w:rPr>
        <w:t>quản</w:t>
      </w:r>
      <w:proofErr w:type="spellEnd"/>
      <w:r w:rsidR="0080516B" w:rsidRPr="00D317E1">
        <w:rPr>
          <w:rStyle w:val="citation-143"/>
          <w:b/>
          <w:sz w:val="28"/>
          <w:szCs w:val="28"/>
        </w:rPr>
        <w:t xml:space="preserve"> </w:t>
      </w:r>
      <w:proofErr w:type="spellStart"/>
      <w:r w:rsidR="0080516B" w:rsidRPr="00D317E1">
        <w:rPr>
          <w:rStyle w:val="citation-143"/>
          <w:b/>
          <w:sz w:val="28"/>
          <w:szCs w:val="28"/>
        </w:rPr>
        <w:t>lý</w:t>
      </w:r>
      <w:proofErr w:type="spellEnd"/>
    </w:p>
    <w:p w14:paraId="75DFF769" w14:textId="29F67ADE" w:rsidR="00E9294A" w:rsidRPr="007F6098" w:rsidRDefault="00E9294A" w:rsidP="00D23E7D">
      <w:pPr>
        <w:spacing w:after="40" w:line="240" w:lineRule="auto"/>
        <w:ind w:firstLine="709"/>
        <w:jc w:val="both"/>
        <w:rPr>
          <w:rStyle w:val="citation-142"/>
          <w:bCs/>
          <w:i/>
          <w:sz w:val="28"/>
          <w:szCs w:val="28"/>
          <w:lang w:val="vi-VN"/>
        </w:rPr>
      </w:pPr>
      <w:r w:rsidRPr="00E9294A">
        <w:rPr>
          <w:rStyle w:val="citation-142"/>
          <w:bCs/>
          <w:i/>
          <w:sz w:val="28"/>
          <w:szCs w:val="28"/>
        </w:rPr>
        <w:t xml:space="preserve">2.1.1. </w:t>
      </w:r>
      <w:proofErr w:type="spellStart"/>
      <w:r w:rsidR="00E34BD4">
        <w:rPr>
          <w:rStyle w:val="citation-142"/>
          <w:bCs/>
          <w:i/>
          <w:sz w:val="28"/>
          <w:szCs w:val="28"/>
        </w:rPr>
        <w:t>Về</w:t>
      </w:r>
      <w:proofErr w:type="spellEnd"/>
      <w:r w:rsidR="00E34BD4">
        <w:rPr>
          <w:rStyle w:val="citation-142"/>
          <w:bCs/>
          <w:i/>
          <w:sz w:val="28"/>
          <w:szCs w:val="28"/>
        </w:rPr>
        <w:t xml:space="preserve"> </w:t>
      </w:r>
      <w:proofErr w:type="spellStart"/>
      <w:r w:rsidR="00E34BD4">
        <w:rPr>
          <w:rStyle w:val="citation-142"/>
          <w:bCs/>
          <w:i/>
          <w:sz w:val="28"/>
          <w:szCs w:val="28"/>
        </w:rPr>
        <w:t>c</w:t>
      </w:r>
      <w:r w:rsidRPr="00E9294A">
        <w:rPr>
          <w:rStyle w:val="citation-142"/>
          <w:bCs/>
          <w:i/>
          <w:sz w:val="28"/>
          <w:szCs w:val="28"/>
        </w:rPr>
        <w:t>ác</w:t>
      </w:r>
      <w:proofErr w:type="spellEnd"/>
      <w:r w:rsidRPr="00E9294A">
        <w:rPr>
          <w:rStyle w:val="citation-142"/>
          <w:bCs/>
          <w:i/>
          <w:sz w:val="28"/>
          <w:szCs w:val="28"/>
        </w:rPr>
        <w:t xml:space="preserve"> </w:t>
      </w:r>
      <w:proofErr w:type="spellStart"/>
      <w:r w:rsidRPr="00E9294A">
        <w:rPr>
          <w:rStyle w:val="citation-142"/>
          <w:bCs/>
          <w:i/>
          <w:sz w:val="28"/>
          <w:szCs w:val="28"/>
        </w:rPr>
        <w:t>công</w:t>
      </w:r>
      <w:proofErr w:type="spellEnd"/>
      <w:r w:rsidRPr="00E9294A">
        <w:rPr>
          <w:rStyle w:val="citation-142"/>
          <w:bCs/>
          <w:i/>
          <w:sz w:val="28"/>
          <w:szCs w:val="28"/>
        </w:rPr>
        <w:t xml:space="preserve"> </w:t>
      </w:r>
      <w:proofErr w:type="spellStart"/>
      <w:r w:rsidRPr="00E9294A">
        <w:rPr>
          <w:rStyle w:val="citation-142"/>
          <w:bCs/>
          <w:i/>
          <w:sz w:val="28"/>
          <w:szCs w:val="28"/>
        </w:rPr>
        <w:t>trình</w:t>
      </w:r>
      <w:proofErr w:type="spellEnd"/>
      <w:r w:rsidRPr="00E9294A">
        <w:rPr>
          <w:rStyle w:val="citation-142"/>
          <w:bCs/>
          <w:i/>
          <w:sz w:val="28"/>
          <w:szCs w:val="28"/>
        </w:rPr>
        <w:t xml:space="preserve"> </w:t>
      </w:r>
      <w:proofErr w:type="spellStart"/>
      <w:r w:rsidRPr="00E9294A">
        <w:rPr>
          <w:rStyle w:val="citation-142"/>
          <w:bCs/>
          <w:i/>
          <w:sz w:val="28"/>
          <w:szCs w:val="28"/>
        </w:rPr>
        <w:t>có</w:t>
      </w:r>
      <w:proofErr w:type="spellEnd"/>
      <w:r w:rsidRPr="00E9294A">
        <w:rPr>
          <w:rStyle w:val="citation-142"/>
          <w:bCs/>
          <w:i/>
          <w:sz w:val="28"/>
          <w:szCs w:val="28"/>
        </w:rPr>
        <w:t xml:space="preserve"> </w:t>
      </w:r>
      <w:proofErr w:type="spellStart"/>
      <w:r w:rsidR="00E34BD4">
        <w:rPr>
          <w:rStyle w:val="citation-142"/>
          <w:bCs/>
          <w:i/>
          <w:sz w:val="28"/>
          <w:szCs w:val="28"/>
        </w:rPr>
        <w:t>cơ</w:t>
      </w:r>
      <w:proofErr w:type="spellEnd"/>
      <w:r w:rsidR="00E34BD4">
        <w:rPr>
          <w:rStyle w:val="citation-142"/>
          <w:bCs/>
          <w:i/>
          <w:sz w:val="28"/>
          <w:szCs w:val="28"/>
        </w:rPr>
        <w:t xml:space="preserve"> </w:t>
      </w:r>
      <w:proofErr w:type="spellStart"/>
      <w:r w:rsidR="00E34BD4">
        <w:rPr>
          <w:rStyle w:val="citation-142"/>
          <w:bCs/>
          <w:i/>
          <w:sz w:val="28"/>
          <w:szCs w:val="28"/>
        </w:rPr>
        <w:t>sở</w:t>
      </w:r>
      <w:proofErr w:type="spellEnd"/>
      <w:r w:rsidRPr="00E9294A">
        <w:rPr>
          <w:rStyle w:val="citation-142"/>
          <w:bCs/>
          <w:i/>
          <w:sz w:val="28"/>
          <w:szCs w:val="28"/>
        </w:rPr>
        <w:t xml:space="preserve"> </w:t>
      </w:r>
      <w:proofErr w:type="spellStart"/>
      <w:r w:rsidRPr="00E9294A">
        <w:rPr>
          <w:rStyle w:val="citation-142"/>
          <w:bCs/>
          <w:i/>
          <w:sz w:val="28"/>
          <w:szCs w:val="28"/>
        </w:rPr>
        <w:t>tiếp</w:t>
      </w:r>
      <w:proofErr w:type="spellEnd"/>
      <w:r w:rsidRPr="00E9294A">
        <w:rPr>
          <w:rStyle w:val="citation-142"/>
          <w:bCs/>
          <w:i/>
          <w:sz w:val="28"/>
          <w:szCs w:val="28"/>
        </w:rPr>
        <w:t xml:space="preserve"> </w:t>
      </w:r>
      <w:r w:rsidR="007F6098">
        <w:rPr>
          <w:rStyle w:val="citation-142"/>
          <w:bCs/>
          <w:i/>
          <w:sz w:val="28"/>
          <w:szCs w:val="28"/>
          <w:lang w:val="vi-VN"/>
        </w:rPr>
        <w:t xml:space="preserve">nhận: </w:t>
      </w:r>
      <w:r w:rsidR="007F6098">
        <w:rPr>
          <w:rStyle w:val="citation-142"/>
          <w:bCs/>
          <w:i/>
          <w:sz w:val="28"/>
          <w:szCs w:val="28"/>
        </w:rPr>
        <w:t xml:space="preserve">07 </w:t>
      </w:r>
      <w:proofErr w:type="spellStart"/>
      <w:r w:rsidR="007F6098">
        <w:rPr>
          <w:rStyle w:val="citation-142"/>
          <w:bCs/>
          <w:i/>
          <w:sz w:val="28"/>
          <w:szCs w:val="28"/>
        </w:rPr>
        <w:t>công</w:t>
      </w:r>
      <w:proofErr w:type="spellEnd"/>
      <w:r w:rsidR="007F6098">
        <w:rPr>
          <w:rStyle w:val="citation-142"/>
          <w:bCs/>
          <w:i/>
          <w:sz w:val="28"/>
          <w:szCs w:val="28"/>
        </w:rPr>
        <w:t xml:space="preserve"> </w:t>
      </w:r>
      <w:r w:rsidR="007F6098">
        <w:rPr>
          <w:rStyle w:val="citation-142"/>
          <w:bCs/>
          <w:i/>
          <w:sz w:val="28"/>
          <w:szCs w:val="28"/>
          <w:lang w:val="vi-VN"/>
        </w:rPr>
        <w:t>trình, trong đó:</w:t>
      </w:r>
    </w:p>
    <w:p w14:paraId="3B518464" w14:textId="7BF85AD8" w:rsidR="00E45604" w:rsidRPr="00D23E7D" w:rsidRDefault="00C0649D" w:rsidP="00D23E7D">
      <w:pPr>
        <w:spacing w:after="40" w:line="240" w:lineRule="auto"/>
        <w:ind w:firstLine="709"/>
        <w:jc w:val="both"/>
        <w:rPr>
          <w:sz w:val="28"/>
          <w:szCs w:val="28"/>
          <w:lang w:val="vi-VN"/>
        </w:rPr>
      </w:pPr>
      <w:r w:rsidRPr="00D23E7D">
        <w:rPr>
          <w:rStyle w:val="citation-142"/>
          <w:bCs/>
          <w:sz w:val="28"/>
          <w:szCs w:val="28"/>
          <w:lang w:val="vi-VN"/>
        </w:rPr>
        <w:t xml:space="preserve">- </w:t>
      </w:r>
      <w:r w:rsidR="00D317E1" w:rsidRPr="00D23E7D">
        <w:rPr>
          <w:rStyle w:val="citation-142"/>
          <w:bCs/>
          <w:sz w:val="28"/>
          <w:szCs w:val="28"/>
          <w:lang w:val="vi-VN"/>
        </w:rPr>
        <w:t xml:space="preserve">06 </w:t>
      </w:r>
      <w:r w:rsidR="00E45604" w:rsidRPr="00D23E7D">
        <w:rPr>
          <w:rStyle w:val="citation-142"/>
          <w:bCs/>
          <w:sz w:val="28"/>
          <w:szCs w:val="28"/>
          <w:lang w:val="vi-VN"/>
        </w:rPr>
        <w:t xml:space="preserve">công trình </w:t>
      </w:r>
      <w:r w:rsidR="00E45604" w:rsidRPr="00D23E7D">
        <w:rPr>
          <w:rStyle w:val="citation-142"/>
          <w:sz w:val="28"/>
          <w:szCs w:val="28"/>
          <w:lang w:val="vi-VN"/>
        </w:rPr>
        <w:t>hiện đã quá hạn hợp đồng nhưng chưa thực hiện gia hạn, theo đánh giá có khả năng có thể tiếp nhận được</w:t>
      </w:r>
      <w:r w:rsidR="00E45604" w:rsidRPr="00D23E7D">
        <w:rPr>
          <w:sz w:val="28"/>
          <w:szCs w:val="28"/>
          <w:lang w:val="vi-VN"/>
        </w:rPr>
        <w:t>.</w:t>
      </w:r>
      <w:r w:rsidR="00276921" w:rsidRPr="00D23E7D">
        <w:rPr>
          <w:sz w:val="28"/>
          <w:szCs w:val="28"/>
          <w:lang w:val="vi-VN"/>
        </w:rPr>
        <w:t xml:space="preserve"> UBND xã Lùng Phình </w:t>
      </w:r>
      <w:r w:rsidR="00E83586" w:rsidRPr="00D23E7D">
        <w:rPr>
          <w:sz w:val="28"/>
          <w:szCs w:val="28"/>
          <w:lang w:val="vi-VN"/>
        </w:rPr>
        <w:t>đề nghị</w:t>
      </w:r>
      <w:r w:rsidR="00276921" w:rsidRPr="00D23E7D">
        <w:rPr>
          <w:sz w:val="28"/>
          <w:szCs w:val="28"/>
          <w:lang w:val="vi-VN"/>
        </w:rPr>
        <w:t xml:space="preserve"> </w:t>
      </w:r>
      <w:r w:rsidR="00276921" w:rsidRPr="00D23E7D">
        <w:rPr>
          <w:rStyle w:val="citation-143"/>
          <w:sz w:val="28"/>
          <w:szCs w:val="28"/>
          <w:lang w:val="vi-VN"/>
        </w:rPr>
        <w:t>Ban QLDA ĐTXD Bắc Hà</w:t>
      </w:r>
      <w:r w:rsidR="005A3882" w:rsidRPr="00D23E7D">
        <w:rPr>
          <w:rStyle w:val="citation-143"/>
          <w:sz w:val="28"/>
          <w:szCs w:val="28"/>
          <w:lang w:val="vi-VN"/>
        </w:rPr>
        <w:t xml:space="preserve"> </w:t>
      </w:r>
      <w:r w:rsidR="00E83586" w:rsidRPr="00D23E7D">
        <w:rPr>
          <w:rStyle w:val="citation-143"/>
          <w:sz w:val="28"/>
          <w:szCs w:val="28"/>
          <w:lang w:val="vi-VN"/>
        </w:rPr>
        <w:t>hoàn thiện hồ sơ còn</w:t>
      </w:r>
      <w:r w:rsidR="00A62C41" w:rsidRPr="00D23E7D">
        <w:rPr>
          <w:rStyle w:val="citation-143"/>
          <w:sz w:val="28"/>
          <w:szCs w:val="28"/>
          <w:lang w:val="vi-VN"/>
        </w:rPr>
        <w:t xml:space="preserve"> vướng mắc</w:t>
      </w:r>
      <w:r w:rsidR="00E83586" w:rsidRPr="00D23E7D">
        <w:rPr>
          <w:rStyle w:val="citation-143"/>
          <w:sz w:val="28"/>
          <w:szCs w:val="28"/>
          <w:lang w:val="vi-VN"/>
        </w:rPr>
        <w:t xml:space="preserve"> về</w:t>
      </w:r>
      <w:r w:rsidR="00E83586" w:rsidRPr="00D23E7D">
        <w:rPr>
          <w:rStyle w:val="citation-142"/>
          <w:sz w:val="28"/>
          <w:szCs w:val="28"/>
          <w:lang w:val="vi-VN"/>
        </w:rPr>
        <w:t xml:space="preserve"> gia hạn</w:t>
      </w:r>
      <w:r w:rsidR="00E83586" w:rsidRPr="00D23E7D">
        <w:rPr>
          <w:rStyle w:val="citation-143"/>
          <w:sz w:val="28"/>
          <w:szCs w:val="28"/>
          <w:lang w:val="vi-VN"/>
        </w:rPr>
        <w:t xml:space="preserve"> hợp đồng, bàn giao về xã </w:t>
      </w:r>
      <w:r w:rsidR="00523B32">
        <w:rPr>
          <w:rStyle w:val="citation-143"/>
          <w:sz w:val="28"/>
          <w:szCs w:val="28"/>
          <w:lang w:val="vi-VN"/>
        </w:rPr>
        <w:t xml:space="preserve">xong </w:t>
      </w:r>
      <w:r w:rsidR="00E83586" w:rsidRPr="00D23E7D">
        <w:rPr>
          <w:rStyle w:val="citation-143"/>
          <w:b/>
          <w:sz w:val="28"/>
          <w:szCs w:val="28"/>
          <w:lang w:val="vi-VN"/>
        </w:rPr>
        <w:t>trước ngày 2</w:t>
      </w:r>
      <w:r w:rsidR="00F52718" w:rsidRPr="00D23E7D">
        <w:rPr>
          <w:rStyle w:val="citation-143"/>
          <w:b/>
          <w:sz w:val="28"/>
          <w:szCs w:val="28"/>
          <w:lang w:val="vi-VN"/>
        </w:rPr>
        <w:t>6</w:t>
      </w:r>
      <w:r w:rsidR="00E83586" w:rsidRPr="00D23E7D">
        <w:rPr>
          <w:rStyle w:val="citation-143"/>
          <w:b/>
          <w:sz w:val="28"/>
          <w:szCs w:val="28"/>
          <w:lang w:val="vi-VN"/>
        </w:rPr>
        <w:t>/11/2025</w:t>
      </w:r>
      <w:r w:rsidR="00E9294A" w:rsidRPr="00D23E7D">
        <w:rPr>
          <w:rStyle w:val="citation-143"/>
          <w:sz w:val="28"/>
          <w:szCs w:val="28"/>
          <w:lang w:val="vi-VN"/>
        </w:rPr>
        <w:t>.</w:t>
      </w:r>
    </w:p>
    <w:p w14:paraId="7478548D" w14:textId="1A3296C7" w:rsidR="00AB2FAB" w:rsidRPr="00AB2FAB" w:rsidRDefault="00AB2FAB" w:rsidP="00D23E7D">
      <w:pPr>
        <w:spacing w:after="40" w:line="240" w:lineRule="auto"/>
        <w:ind w:firstLine="709"/>
        <w:jc w:val="both"/>
        <w:rPr>
          <w:sz w:val="28"/>
          <w:szCs w:val="28"/>
          <w:lang w:val="vi-VN"/>
        </w:rPr>
      </w:pPr>
      <w:r w:rsidRPr="00D23E7D">
        <w:rPr>
          <w:rStyle w:val="citation-139"/>
          <w:sz w:val="28"/>
          <w:szCs w:val="28"/>
          <w:lang w:val="vi-VN"/>
        </w:rPr>
        <w:t xml:space="preserve">- 01 </w:t>
      </w:r>
      <w:r w:rsidRPr="00D23E7D">
        <w:rPr>
          <w:rStyle w:val="citation-138"/>
          <w:sz w:val="28"/>
          <w:szCs w:val="28"/>
          <w:lang w:val="vi-VN"/>
        </w:rPr>
        <w:t xml:space="preserve">Công trình: Trường mầm non Lùng Phình, điểm trường Lử Chồ, xã Lùng Phình. </w:t>
      </w:r>
      <w:r>
        <w:rPr>
          <w:sz w:val="28"/>
          <w:szCs w:val="28"/>
          <w:lang w:val="pt-BR"/>
        </w:rPr>
        <w:t>Hiện</w:t>
      </w:r>
      <w:r w:rsidRPr="00D23E7D">
        <w:rPr>
          <w:rStyle w:val="citation-139"/>
          <w:bCs/>
          <w:sz w:val="28"/>
          <w:szCs w:val="28"/>
          <w:lang w:val="vi-VN"/>
        </w:rPr>
        <w:t xml:space="preserve"> đã ứng vốn, chưa thực hiện thi công</w:t>
      </w:r>
      <w:r>
        <w:rPr>
          <w:sz w:val="28"/>
          <w:szCs w:val="28"/>
          <w:lang w:val="pt-BR"/>
        </w:rPr>
        <w:t>.</w:t>
      </w:r>
      <w:r>
        <w:rPr>
          <w:sz w:val="28"/>
          <w:szCs w:val="28"/>
          <w:lang w:val="vi-VN"/>
        </w:rPr>
        <w:t xml:space="preserve"> Đề nghị </w:t>
      </w:r>
      <w:r w:rsidRPr="00D23E7D">
        <w:rPr>
          <w:rStyle w:val="citation-143"/>
          <w:sz w:val="28"/>
          <w:szCs w:val="28"/>
          <w:lang w:val="vi-VN"/>
        </w:rPr>
        <w:t xml:space="preserve">Ban QLDA </w:t>
      </w:r>
      <w:r w:rsidRPr="00D23E7D">
        <w:rPr>
          <w:rStyle w:val="citation-143"/>
          <w:sz w:val="28"/>
          <w:szCs w:val="28"/>
          <w:lang w:val="vi-VN"/>
        </w:rPr>
        <w:lastRenderedPageBreak/>
        <w:t>ĐTXD Bắc Hà</w:t>
      </w:r>
      <w:r>
        <w:rPr>
          <w:rStyle w:val="citation-143"/>
          <w:sz w:val="28"/>
          <w:szCs w:val="28"/>
          <w:lang w:val="vi-VN"/>
        </w:rPr>
        <w:t xml:space="preserve"> </w:t>
      </w:r>
      <w:r w:rsidR="00FC4C7F">
        <w:rPr>
          <w:rStyle w:val="citation-143"/>
          <w:sz w:val="28"/>
          <w:szCs w:val="28"/>
          <w:lang w:val="vi-VN"/>
        </w:rPr>
        <w:t xml:space="preserve">lập danh mục, hoàn thiện hồ sơ liên </w:t>
      </w:r>
      <w:r w:rsidR="00523B32">
        <w:rPr>
          <w:rStyle w:val="citation-143"/>
          <w:sz w:val="28"/>
          <w:szCs w:val="28"/>
          <w:lang w:val="vi-VN"/>
        </w:rPr>
        <w:t>quan,</w:t>
      </w:r>
      <w:r w:rsidR="00FC4C7F">
        <w:rPr>
          <w:rStyle w:val="citation-143"/>
          <w:sz w:val="28"/>
          <w:szCs w:val="28"/>
          <w:lang w:val="vi-VN"/>
        </w:rPr>
        <w:t xml:space="preserve"> bàn giao về xã Lùng Phình</w:t>
      </w:r>
      <w:r w:rsidR="00523B32">
        <w:rPr>
          <w:rStyle w:val="citation-143"/>
          <w:sz w:val="28"/>
          <w:szCs w:val="28"/>
          <w:lang w:val="vi-VN"/>
        </w:rPr>
        <w:t xml:space="preserve"> xong</w:t>
      </w:r>
      <w:r w:rsidR="00FC4C7F">
        <w:rPr>
          <w:rStyle w:val="citation-143"/>
          <w:sz w:val="28"/>
          <w:szCs w:val="28"/>
          <w:lang w:val="vi-VN"/>
        </w:rPr>
        <w:t xml:space="preserve"> </w:t>
      </w:r>
      <w:r w:rsidR="00FC4C7F" w:rsidRPr="00D23E7D">
        <w:rPr>
          <w:rStyle w:val="citation-143"/>
          <w:b/>
          <w:sz w:val="28"/>
          <w:szCs w:val="28"/>
          <w:lang w:val="vi-VN"/>
        </w:rPr>
        <w:t>trước ngày 26/11/2025</w:t>
      </w:r>
      <w:r w:rsidR="00FC4C7F" w:rsidRPr="00D23E7D">
        <w:rPr>
          <w:rStyle w:val="citation-143"/>
          <w:sz w:val="28"/>
          <w:szCs w:val="28"/>
          <w:lang w:val="vi-VN"/>
        </w:rPr>
        <w:t>.</w:t>
      </w:r>
    </w:p>
    <w:p w14:paraId="51594476" w14:textId="2F7CF090" w:rsidR="00E34BD4" w:rsidRPr="00D23E7D" w:rsidRDefault="00E34BD4" w:rsidP="00D23E7D">
      <w:pPr>
        <w:spacing w:after="40" w:line="240" w:lineRule="auto"/>
        <w:ind w:firstLine="709"/>
        <w:jc w:val="both"/>
        <w:rPr>
          <w:rStyle w:val="citation-142"/>
          <w:bCs/>
          <w:i/>
          <w:sz w:val="28"/>
          <w:szCs w:val="28"/>
          <w:lang w:val="vi-VN"/>
        </w:rPr>
      </w:pPr>
      <w:r w:rsidRPr="00D23E7D">
        <w:rPr>
          <w:rStyle w:val="citation-142"/>
          <w:bCs/>
          <w:i/>
          <w:sz w:val="28"/>
          <w:szCs w:val="28"/>
          <w:lang w:val="vi-VN"/>
        </w:rPr>
        <w:t xml:space="preserve">2.1.1. Các công trình không có cơ sở tiếp </w:t>
      </w:r>
      <w:r w:rsidR="007F6098">
        <w:rPr>
          <w:rStyle w:val="citation-142"/>
          <w:bCs/>
          <w:i/>
          <w:sz w:val="28"/>
          <w:szCs w:val="28"/>
          <w:lang w:val="vi-VN"/>
        </w:rPr>
        <w:t xml:space="preserve">nhận: </w:t>
      </w:r>
      <w:r w:rsidR="007F6098" w:rsidRPr="00D23E7D">
        <w:rPr>
          <w:rStyle w:val="citation-142"/>
          <w:bCs/>
          <w:i/>
          <w:sz w:val="28"/>
          <w:szCs w:val="28"/>
          <w:lang w:val="vi-VN"/>
        </w:rPr>
        <w:t xml:space="preserve">03 công </w:t>
      </w:r>
      <w:r w:rsidR="007F6098">
        <w:rPr>
          <w:rStyle w:val="citation-142"/>
          <w:bCs/>
          <w:i/>
          <w:sz w:val="28"/>
          <w:szCs w:val="28"/>
          <w:lang w:val="vi-VN"/>
        </w:rPr>
        <w:t>trình, trong đó:</w:t>
      </w:r>
      <w:r w:rsidRPr="00D23E7D">
        <w:rPr>
          <w:rStyle w:val="citation-142"/>
          <w:bCs/>
          <w:i/>
          <w:sz w:val="28"/>
          <w:szCs w:val="28"/>
          <w:lang w:val="vi-VN"/>
        </w:rPr>
        <w:t xml:space="preserve"> </w:t>
      </w:r>
    </w:p>
    <w:p w14:paraId="1C0885E1" w14:textId="180F3D5C" w:rsidR="00F66BD4" w:rsidRDefault="00E34BD4" w:rsidP="00D23E7D">
      <w:pPr>
        <w:spacing w:after="40" w:line="240" w:lineRule="auto"/>
        <w:ind w:firstLine="709"/>
        <w:jc w:val="both"/>
        <w:rPr>
          <w:sz w:val="28"/>
          <w:szCs w:val="28"/>
          <w:lang w:val="pt-BR"/>
        </w:rPr>
      </w:pPr>
      <w:r w:rsidRPr="00D23E7D">
        <w:rPr>
          <w:rStyle w:val="citation-142"/>
          <w:bCs/>
          <w:sz w:val="28"/>
          <w:szCs w:val="28"/>
          <w:lang w:val="vi-VN"/>
        </w:rPr>
        <w:t xml:space="preserve">- </w:t>
      </w:r>
      <w:r w:rsidRPr="00D23E7D">
        <w:rPr>
          <w:rStyle w:val="citation-139"/>
          <w:bCs/>
          <w:sz w:val="28"/>
          <w:szCs w:val="28"/>
          <w:lang w:val="vi-VN"/>
        </w:rPr>
        <w:t>0</w:t>
      </w:r>
      <w:r w:rsidR="00F66BD4" w:rsidRPr="00D23E7D">
        <w:rPr>
          <w:rStyle w:val="citation-139"/>
          <w:bCs/>
          <w:sz w:val="28"/>
          <w:szCs w:val="28"/>
          <w:lang w:val="vi-VN"/>
        </w:rPr>
        <w:t>1</w:t>
      </w:r>
      <w:r w:rsidR="00B90145" w:rsidRPr="00D23E7D">
        <w:rPr>
          <w:rStyle w:val="citation-139"/>
          <w:bCs/>
          <w:sz w:val="28"/>
          <w:szCs w:val="28"/>
          <w:lang w:val="vi-VN"/>
        </w:rPr>
        <w:t xml:space="preserve"> </w:t>
      </w:r>
      <w:r w:rsidR="00F66BD4" w:rsidRPr="00D23E7D">
        <w:rPr>
          <w:rStyle w:val="citation-139"/>
          <w:sz w:val="28"/>
          <w:szCs w:val="28"/>
          <w:lang w:val="vi-VN"/>
        </w:rPr>
        <w:t>Công trình: Sửa chữa thủy lợi Pờ Chồ và thủy lợi Pả Chư Tỷ (Quán Hóa), Lùng Phình</w:t>
      </w:r>
      <w:r w:rsidR="00F66BD4">
        <w:rPr>
          <w:sz w:val="28"/>
          <w:szCs w:val="28"/>
          <w:lang w:val="pt-BR"/>
        </w:rPr>
        <w:t>. Hiện</w:t>
      </w:r>
      <w:r w:rsidR="00B90145" w:rsidRPr="00D23E7D">
        <w:rPr>
          <w:rStyle w:val="citation-139"/>
          <w:bCs/>
          <w:sz w:val="28"/>
          <w:szCs w:val="28"/>
          <w:lang w:val="pt-BR"/>
        </w:rPr>
        <w:t xml:space="preserve"> </w:t>
      </w:r>
      <w:r w:rsidR="00B15211" w:rsidRPr="00D23E7D">
        <w:rPr>
          <w:rStyle w:val="citation-139"/>
          <w:bCs/>
          <w:sz w:val="28"/>
          <w:szCs w:val="28"/>
          <w:lang w:val="pt-BR"/>
        </w:rPr>
        <w:t xml:space="preserve">đã ứng vốn, </w:t>
      </w:r>
      <w:r w:rsidR="00B90145" w:rsidRPr="00D23E7D">
        <w:rPr>
          <w:rStyle w:val="citation-139"/>
          <w:bCs/>
          <w:sz w:val="28"/>
          <w:szCs w:val="28"/>
          <w:lang w:val="pt-BR"/>
        </w:rPr>
        <w:t xml:space="preserve">chưa </w:t>
      </w:r>
      <w:r w:rsidR="00F66BD4" w:rsidRPr="00D23E7D">
        <w:rPr>
          <w:rStyle w:val="citation-139"/>
          <w:bCs/>
          <w:sz w:val="28"/>
          <w:szCs w:val="28"/>
          <w:lang w:val="pt-BR"/>
        </w:rPr>
        <w:t xml:space="preserve">thực hiện </w:t>
      </w:r>
      <w:r w:rsidR="00B90145" w:rsidRPr="00D23E7D">
        <w:rPr>
          <w:rStyle w:val="citation-139"/>
          <w:bCs/>
          <w:sz w:val="28"/>
          <w:szCs w:val="28"/>
          <w:lang w:val="pt-BR"/>
        </w:rPr>
        <w:t>thi công, hết hạn hợp đồng</w:t>
      </w:r>
      <w:r w:rsidR="00F66BD4">
        <w:rPr>
          <w:sz w:val="28"/>
          <w:szCs w:val="28"/>
          <w:lang w:val="pt-BR"/>
        </w:rPr>
        <w:t>.</w:t>
      </w:r>
    </w:p>
    <w:p w14:paraId="3EC70050" w14:textId="0AE63820" w:rsidR="00AB2FAB" w:rsidRPr="00D23E7D" w:rsidRDefault="00AB2FAB" w:rsidP="00D23E7D">
      <w:pPr>
        <w:spacing w:after="40" w:line="240" w:lineRule="auto"/>
        <w:ind w:firstLine="709"/>
        <w:jc w:val="both"/>
        <w:rPr>
          <w:sz w:val="28"/>
          <w:szCs w:val="28"/>
          <w:lang w:val="pt-BR"/>
        </w:rPr>
      </w:pPr>
      <w:r w:rsidRPr="00D23E7D">
        <w:rPr>
          <w:rStyle w:val="citation-141"/>
          <w:bCs/>
          <w:sz w:val="28"/>
          <w:szCs w:val="28"/>
          <w:lang w:val="pt-BR"/>
        </w:rPr>
        <w:t xml:space="preserve">- 01 công trình Quy hoạch chi tiết xây dựng trường THCS và THPT Bắc Hà. </w:t>
      </w:r>
      <w:r w:rsidR="00BF3319">
        <w:rPr>
          <w:rStyle w:val="citation-141"/>
          <w:bCs/>
          <w:sz w:val="28"/>
          <w:szCs w:val="28"/>
          <w:lang w:val="vi-VN"/>
        </w:rPr>
        <w:t xml:space="preserve">Hiện không rõ </w:t>
      </w:r>
      <w:r w:rsidRPr="00D23E7D">
        <w:rPr>
          <w:rStyle w:val="citation-141"/>
          <w:sz w:val="28"/>
          <w:szCs w:val="28"/>
          <w:lang w:val="pt-BR"/>
        </w:rPr>
        <w:t>nguồn vốn kế hoạch giao, quy hoạch</w:t>
      </w:r>
      <w:r w:rsidRPr="00D23E7D">
        <w:rPr>
          <w:sz w:val="28"/>
          <w:szCs w:val="28"/>
          <w:lang w:val="pt-BR"/>
        </w:rPr>
        <w:t>.</w:t>
      </w:r>
    </w:p>
    <w:p w14:paraId="17EC0AC2" w14:textId="6DA5E57E" w:rsidR="00F66BD4" w:rsidRPr="00D23E7D" w:rsidRDefault="00B15211" w:rsidP="00D23E7D">
      <w:pPr>
        <w:spacing w:after="40" w:line="240" w:lineRule="auto"/>
        <w:ind w:firstLine="709"/>
        <w:jc w:val="both"/>
        <w:rPr>
          <w:sz w:val="28"/>
          <w:szCs w:val="28"/>
          <w:lang w:val="pt-BR"/>
        </w:rPr>
      </w:pPr>
      <w:r w:rsidRPr="00D23E7D">
        <w:rPr>
          <w:rStyle w:val="citation-136"/>
          <w:bCs/>
          <w:sz w:val="28"/>
          <w:szCs w:val="28"/>
          <w:lang w:val="pt-BR"/>
        </w:rPr>
        <w:t xml:space="preserve">- 01 </w:t>
      </w:r>
      <w:r w:rsidR="00B90145" w:rsidRPr="00D23E7D">
        <w:rPr>
          <w:rStyle w:val="citation-136"/>
          <w:bCs/>
          <w:sz w:val="28"/>
          <w:szCs w:val="28"/>
          <w:lang w:val="pt-BR"/>
        </w:rPr>
        <w:t>Công trình Nâng cấp sửa chữa chợ Lùng Phình:</w:t>
      </w:r>
      <w:r w:rsidR="00B90145" w:rsidRPr="00D23E7D">
        <w:rPr>
          <w:rStyle w:val="citation-136"/>
          <w:sz w:val="28"/>
          <w:szCs w:val="28"/>
          <w:lang w:val="pt-BR"/>
        </w:rPr>
        <w:t xml:space="preserve"> </w:t>
      </w:r>
      <w:r w:rsidR="00F66BD4" w:rsidRPr="00D23E7D">
        <w:rPr>
          <w:rStyle w:val="citation-136"/>
          <w:sz w:val="28"/>
          <w:szCs w:val="28"/>
          <w:lang w:val="pt-BR"/>
        </w:rPr>
        <w:t>K</w:t>
      </w:r>
      <w:r w:rsidR="00B90145" w:rsidRPr="00D23E7D">
        <w:rPr>
          <w:rStyle w:val="citation-136"/>
          <w:sz w:val="28"/>
          <w:szCs w:val="28"/>
          <w:lang w:val="pt-BR"/>
        </w:rPr>
        <w:t>hông có hạng mục PCCC theo quy định Luật PCCC&amp;CNCH ngày 29/11/2024</w:t>
      </w:r>
      <w:r w:rsidR="00B90145" w:rsidRPr="00D23E7D">
        <w:rPr>
          <w:sz w:val="28"/>
          <w:szCs w:val="28"/>
          <w:lang w:val="pt-BR"/>
        </w:rPr>
        <w:t xml:space="preserve">. </w:t>
      </w:r>
    </w:p>
    <w:p w14:paraId="29546C00" w14:textId="68EEC5BD" w:rsidR="00B90145" w:rsidRPr="00D23E7D" w:rsidRDefault="00B90145" w:rsidP="00D23E7D">
      <w:pPr>
        <w:spacing w:after="40" w:line="240" w:lineRule="auto"/>
        <w:ind w:firstLine="709"/>
        <w:jc w:val="both"/>
        <w:rPr>
          <w:sz w:val="28"/>
          <w:szCs w:val="28"/>
          <w:lang w:val="pt-BR"/>
        </w:rPr>
      </w:pPr>
      <w:r w:rsidRPr="00D23E7D">
        <w:rPr>
          <w:rStyle w:val="citation-134"/>
          <w:sz w:val="28"/>
          <w:szCs w:val="28"/>
          <w:lang w:val="pt-BR"/>
        </w:rPr>
        <w:t xml:space="preserve">Sau khi </w:t>
      </w:r>
      <w:r w:rsidR="00F66BD4" w:rsidRPr="00D23E7D">
        <w:rPr>
          <w:rStyle w:val="citation-134"/>
          <w:sz w:val="28"/>
          <w:szCs w:val="28"/>
          <w:lang w:val="pt-BR"/>
        </w:rPr>
        <w:t xml:space="preserve">nghiên cứu, </w:t>
      </w:r>
      <w:r w:rsidRPr="00D23E7D">
        <w:rPr>
          <w:rStyle w:val="citation-134"/>
          <w:sz w:val="28"/>
          <w:szCs w:val="28"/>
          <w:lang w:val="pt-BR"/>
        </w:rPr>
        <w:t>xem xét UBND xã Lùng Phình không có cơ sở tiếp nhận</w:t>
      </w:r>
      <w:r w:rsidR="008C51CB" w:rsidRPr="00D23E7D">
        <w:rPr>
          <w:rStyle w:val="citation-134"/>
          <w:sz w:val="28"/>
          <w:szCs w:val="28"/>
          <w:lang w:val="pt-BR"/>
        </w:rPr>
        <w:t xml:space="preserve">. </w:t>
      </w:r>
      <w:r w:rsidR="008C51CB" w:rsidRPr="00D23E7D">
        <w:rPr>
          <w:sz w:val="28"/>
          <w:szCs w:val="28"/>
          <w:lang w:val="pt-BR"/>
        </w:rPr>
        <w:t>UBND xã báo cáo UBND tỉnh, Sở, Ngành để có hướng chuyển lại cho Ban QLDA ĐTXD Bắc Hà tiếp tục thực hiện.</w:t>
      </w:r>
    </w:p>
    <w:p w14:paraId="61B142D6" w14:textId="77777777" w:rsidR="00DA19F8" w:rsidRPr="00D23E7D" w:rsidRDefault="00DA19F8" w:rsidP="00D23E7D">
      <w:pPr>
        <w:spacing w:after="40" w:line="240" w:lineRule="auto"/>
        <w:ind w:firstLine="709"/>
        <w:jc w:val="both"/>
        <w:rPr>
          <w:bCs/>
          <w:i/>
          <w:sz w:val="28"/>
          <w:szCs w:val="28"/>
          <w:lang w:val="pt-BR"/>
        </w:rPr>
      </w:pPr>
      <w:r w:rsidRPr="00D23E7D">
        <w:rPr>
          <w:rStyle w:val="citation-143"/>
          <w:b/>
          <w:sz w:val="28"/>
          <w:szCs w:val="28"/>
          <w:lang w:val="pt-BR"/>
        </w:rPr>
        <w:t>2.2. Đối với các công trình thuộc Ban QLDA ĐTXD Si Ma Cai quản lý</w:t>
      </w:r>
    </w:p>
    <w:p w14:paraId="5C33248F" w14:textId="408DA77A" w:rsidR="00E148C1" w:rsidRPr="00D23E7D" w:rsidRDefault="00DA19F8" w:rsidP="00D23E7D">
      <w:pPr>
        <w:spacing w:after="40" w:line="240" w:lineRule="auto"/>
        <w:ind w:firstLine="709"/>
        <w:jc w:val="both"/>
        <w:rPr>
          <w:rStyle w:val="citation-143"/>
          <w:sz w:val="28"/>
          <w:szCs w:val="28"/>
          <w:lang w:val="pt-BR"/>
        </w:rPr>
      </w:pPr>
      <w:r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 xml:space="preserve">- </w:t>
      </w:r>
      <w:r w:rsidR="00A66846"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>02 c</w:t>
      </w:r>
      <w:r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>ông trình</w:t>
      </w:r>
      <w:r w:rsidR="00A66846"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>, gồm</w:t>
      </w:r>
      <w:r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 xml:space="preserve">: </w:t>
      </w:r>
      <w:r w:rsidR="00E148C1"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>Trường PTDTBT TH số 1 xã Lùng Thẩn, huyện Si Ma Cai (PH Nà Trí Phàng 1)</w:t>
      </w:r>
      <w:r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>;</w:t>
      </w:r>
      <w:r w:rsidR="00E148C1"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 xml:space="preserve"> Sửa chữa trường PTDTBT TH số 1 xã Lùng Thẩn (Điểm trường chính + PH Nà Chí Phàng 2 + Điểm Seng Sui)</w:t>
      </w:r>
      <w:r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>,</w:t>
      </w:r>
      <w:r w:rsidR="00E148C1"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 xml:space="preserve"> cơ bản không có vướng mắc.</w:t>
      </w:r>
      <w:r w:rsidRPr="00D23E7D">
        <w:rPr>
          <w:sz w:val="28"/>
          <w:szCs w:val="28"/>
          <w:lang w:val="pt-BR"/>
        </w:rPr>
        <w:t xml:space="preserve"> UBND xã Lùng Phình sẽ phối hợp với </w:t>
      </w:r>
      <w:r w:rsidRPr="00D23E7D">
        <w:rPr>
          <w:rStyle w:val="citation-143"/>
          <w:sz w:val="28"/>
          <w:szCs w:val="28"/>
          <w:lang w:val="pt-BR"/>
        </w:rPr>
        <w:t xml:space="preserve">Ban QLDA ĐTXD Si Ma Cai </w:t>
      </w:r>
      <w:r w:rsidR="00A66846" w:rsidRPr="00D23E7D">
        <w:rPr>
          <w:rStyle w:val="citation-143"/>
          <w:sz w:val="28"/>
          <w:szCs w:val="28"/>
          <w:lang w:val="pt-BR"/>
        </w:rPr>
        <w:t xml:space="preserve">tiếp nhận </w:t>
      </w:r>
      <w:r w:rsidRPr="00D23E7D">
        <w:rPr>
          <w:rStyle w:val="citation-143"/>
          <w:sz w:val="28"/>
          <w:szCs w:val="28"/>
          <w:lang w:val="pt-BR"/>
        </w:rPr>
        <w:t xml:space="preserve">bàn giao về xã </w:t>
      </w:r>
      <w:r w:rsidRPr="00D23E7D">
        <w:rPr>
          <w:rStyle w:val="citation-143"/>
          <w:b/>
          <w:sz w:val="28"/>
          <w:szCs w:val="28"/>
          <w:lang w:val="pt-BR"/>
        </w:rPr>
        <w:t>trước ngày 2</w:t>
      </w:r>
      <w:r w:rsidR="00F52718" w:rsidRPr="00D23E7D">
        <w:rPr>
          <w:rStyle w:val="citation-143"/>
          <w:b/>
          <w:sz w:val="28"/>
          <w:szCs w:val="28"/>
          <w:lang w:val="pt-BR"/>
        </w:rPr>
        <w:t>6</w:t>
      </w:r>
      <w:r w:rsidRPr="00D23E7D">
        <w:rPr>
          <w:rStyle w:val="citation-143"/>
          <w:b/>
          <w:sz w:val="28"/>
          <w:szCs w:val="28"/>
          <w:lang w:val="pt-BR"/>
        </w:rPr>
        <w:t>/11/2025</w:t>
      </w:r>
      <w:r w:rsidRPr="00D23E7D">
        <w:rPr>
          <w:rStyle w:val="citation-143"/>
          <w:sz w:val="28"/>
          <w:szCs w:val="28"/>
          <w:lang w:val="pt-BR"/>
        </w:rPr>
        <w:t>.</w:t>
      </w:r>
    </w:p>
    <w:p w14:paraId="23E3F47A" w14:textId="77777777" w:rsidR="00D23E7D" w:rsidRDefault="00A66846" w:rsidP="00D23E7D">
      <w:pPr>
        <w:spacing w:after="0" w:line="240" w:lineRule="auto"/>
        <w:ind w:firstLine="709"/>
        <w:jc w:val="both"/>
        <w:rPr>
          <w:rStyle w:val="citation-143"/>
          <w:sz w:val="28"/>
          <w:szCs w:val="28"/>
          <w:lang w:val="pt-BR"/>
        </w:rPr>
      </w:pPr>
      <w:r w:rsidRPr="00D23E7D">
        <w:rPr>
          <w:rStyle w:val="citation-143"/>
          <w:sz w:val="28"/>
          <w:szCs w:val="28"/>
          <w:lang w:val="pt-BR"/>
        </w:rPr>
        <w:t xml:space="preserve">- </w:t>
      </w:r>
      <w:r w:rsidR="00546F6B" w:rsidRPr="00D23E7D">
        <w:rPr>
          <w:rStyle w:val="citation-143"/>
          <w:sz w:val="28"/>
          <w:szCs w:val="28"/>
          <w:lang w:val="pt-BR"/>
        </w:rPr>
        <w:t xml:space="preserve">01 </w:t>
      </w:r>
      <w:r w:rsidR="00E148C1" w:rsidRPr="00D23E7D">
        <w:rPr>
          <w:rFonts w:eastAsia="Times New Roman" w:cs="Times New Roman"/>
          <w:bCs/>
          <w:kern w:val="0"/>
          <w:sz w:val="28"/>
          <w:szCs w:val="28"/>
          <w:lang w:val="pt-BR"/>
          <w14:ligatures w14:val="none"/>
        </w:rPr>
        <w:t>Công trình Trường PTDTBT TH số 1 xã Lùng Thẩn:</w:t>
      </w:r>
      <w:r w:rsidR="00E148C1"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 xml:space="preserve"> Hiện đang vướng mắc về giải phóng mặt bằng (GPMB) vị trí xây dựng kè đá hộc. Có 01 hộ dân chưa đồng ý cho </w:t>
      </w:r>
      <w:r w:rsidR="001D4AD3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>thi công</w:t>
      </w:r>
      <w:r w:rsidR="00E148C1"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 xml:space="preserve">, hiện nay hộ dân đang đi làm ăn xa, không có mặt ở địa phương. Đề nghị Ban QLDA ĐTXD Si Ma Cai </w:t>
      </w:r>
      <w:r w:rsidR="009910E5">
        <w:rPr>
          <w:rFonts w:eastAsia="Times New Roman" w:cs="Times New Roman"/>
          <w:kern w:val="0"/>
          <w:sz w:val="28"/>
          <w:szCs w:val="28"/>
          <w:lang w:val="vi-VN"/>
          <w14:ligatures w14:val="none"/>
        </w:rPr>
        <w:t xml:space="preserve">làm việc với hộ gia đình, cần thiết </w:t>
      </w:r>
      <w:r w:rsidR="00E148C1"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>xem xét hỗ trợ kinh phí cho hộ gia đình sớm bàn giao mặt bằng, hoàn thành công trình đưa vào sử dụng</w:t>
      </w:r>
      <w:r w:rsidR="00546F6B" w:rsidRPr="00D23E7D">
        <w:rPr>
          <w:rFonts w:eastAsia="Times New Roman" w:cs="Times New Roman"/>
          <w:kern w:val="0"/>
          <w:sz w:val="28"/>
          <w:szCs w:val="28"/>
          <w:lang w:val="pt-BR"/>
          <w14:ligatures w14:val="none"/>
        </w:rPr>
        <w:t>. Sau khi hoàn thành thực hiện</w:t>
      </w:r>
      <w:r w:rsidR="00546F6B" w:rsidRPr="00D23E7D">
        <w:rPr>
          <w:rStyle w:val="citation-143"/>
          <w:sz w:val="28"/>
          <w:szCs w:val="28"/>
          <w:lang w:val="pt-BR"/>
        </w:rPr>
        <w:t xml:space="preserve"> bàn giao về xã Lùng Phình </w:t>
      </w:r>
      <w:r w:rsidR="00546F6B" w:rsidRPr="00D23E7D">
        <w:rPr>
          <w:rStyle w:val="citation-143"/>
          <w:b/>
          <w:sz w:val="28"/>
          <w:szCs w:val="28"/>
          <w:lang w:val="pt-BR"/>
        </w:rPr>
        <w:t>trước ngày 30/11/2025</w:t>
      </w:r>
      <w:r w:rsidR="00546F6B" w:rsidRPr="00D23E7D">
        <w:rPr>
          <w:rStyle w:val="citation-143"/>
          <w:sz w:val="28"/>
          <w:szCs w:val="28"/>
          <w:lang w:val="pt-BR"/>
        </w:rPr>
        <w:t>.</w:t>
      </w:r>
    </w:p>
    <w:p w14:paraId="711C2CA0" w14:textId="1F91C2BE" w:rsidR="00E455D4" w:rsidRPr="00D23E7D" w:rsidRDefault="001F753E" w:rsidP="00D23E7D">
      <w:pPr>
        <w:spacing w:after="0" w:line="240" w:lineRule="auto"/>
        <w:ind w:firstLine="709"/>
        <w:jc w:val="both"/>
        <w:rPr>
          <w:sz w:val="28"/>
          <w:szCs w:val="28"/>
          <w:lang w:val="pt-BR"/>
        </w:rPr>
      </w:pPr>
      <w:r w:rsidRPr="00D23E7D">
        <w:rPr>
          <w:rStyle w:val="citation-127"/>
          <w:sz w:val="28"/>
          <w:szCs w:val="28"/>
          <w:lang w:val="pt-BR"/>
        </w:rPr>
        <w:t>UBND xã Lùng Phình báo cáo</w:t>
      </w:r>
      <w:r w:rsidR="00D23E7D">
        <w:rPr>
          <w:rStyle w:val="citation-127"/>
          <w:sz w:val="28"/>
          <w:szCs w:val="28"/>
          <w:lang w:val="pt-BR"/>
        </w:rPr>
        <w:t xml:space="preserve"> kết quả triển khai và </w:t>
      </w:r>
      <w:r w:rsidR="00AF47BA" w:rsidRPr="00D23E7D">
        <w:rPr>
          <w:rStyle w:val="citation-127"/>
          <w:sz w:val="28"/>
          <w:szCs w:val="28"/>
          <w:lang w:val="pt-BR"/>
        </w:rPr>
        <w:t>xin ý kiến</w:t>
      </w:r>
      <w:r w:rsidRPr="00D23E7D">
        <w:rPr>
          <w:rStyle w:val="citation-127"/>
          <w:sz w:val="28"/>
          <w:szCs w:val="28"/>
          <w:lang w:val="pt-BR"/>
        </w:rPr>
        <w:t xml:space="preserve"> Thường trực Đảng ủy xem xét, cho ý kiến chỉ đạo để UBND xã có cơ sở giải quyết các vướng mắc, thực hiện các bước tiếp theo theo đúng quy định</w:t>
      </w:r>
      <w:r w:rsidR="00E455D4" w:rsidRPr="00D23E7D">
        <w:rPr>
          <w:sz w:val="28"/>
          <w:szCs w:val="28"/>
          <w:lang w:val="pt-BR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455D4" w:rsidRPr="0094452E" w14:paraId="1EE917E5" w14:textId="77777777" w:rsidTr="00A815FF">
        <w:tc>
          <w:tcPr>
            <w:tcW w:w="4530" w:type="dxa"/>
          </w:tcPr>
          <w:p w14:paraId="63932D84" w14:textId="77777777" w:rsidR="00A006C8" w:rsidRPr="00D23E7D" w:rsidRDefault="00A006C8" w:rsidP="004C1D32">
            <w:pPr>
              <w:jc w:val="both"/>
              <w:rPr>
                <w:b/>
                <w:bCs/>
                <w:szCs w:val="24"/>
                <w:lang w:val="pt-BR"/>
              </w:rPr>
            </w:pPr>
          </w:p>
          <w:p w14:paraId="0FCF58E4" w14:textId="6856C367" w:rsidR="00E455D4" w:rsidRPr="00D23E7D" w:rsidRDefault="00E455D4" w:rsidP="004C1D32">
            <w:pPr>
              <w:jc w:val="both"/>
              <w:rPr>
                <w:b/>
                <w:bCs/>
                <w:i/>
                <w:iCs/>
                <w:szCs w:val="24"/>
                <w:lang w:val="pt-BR"/>
              </w:rPr>
            </w:pPr>
            <w:r w:rsidRPr="00D23E7D">
              <w:rPr>
                <w:b/>
                <w:bCs/>
                <w:i/>
                <w:iCs/>
                <w:szCs w:val="24"/>
                <w:lang w:val="pt-BR"/>
              </w:rPr>
              <w:t>Nơi nhận:</w:t>
            </w:r>
          </w:p>
          <w:p w14:paraId="3D31B654" w14:textId="4949CB55" w:rsidR="00310CC6" w:rsidRPr="00D23E7D" w:rsidRDefault="000B2A83" w:rsidP="004C1D32">
            <w:pPr>
              <w:jc w:val="both"/>
              <w:rPr>
                <w:sz w:val="22"/>
                <w:lang w:val="pt-BR"/>
              </w:rPr>
            </w:pPr>
            <w:r w:rsidRPr="00D23E7D">
              <w:rPr>
                <w:sz w:val="22"/>
                <w:lang w:val="pt-BR"/>
              </w:rPr>
              <w:t xml:space="preserve">- TT </w:t>
            </w:r>
            <w:r w:rsidR="00F910A1" w:rsidRPr="00D23E7D">
              <w:rPr>
                <w:sz w:val="22"/>
                <w:lang w:val="pt-BR"/>
              </w:rPr>
              <w:t>Đ</w:t>
            </w:r>
            <w:r w:rsidR="00310CC6" w:rsidRPr="00D23E7D">
              <w:rPr>
                <w:sz w:val="22"/>
                <w:lang w:val="pt-BR"/>
              </w:rPr>
              <w:t>ảng ủy;</w:t>
            </w:r>
          </w:p>
          <w:p w14:paraId="5277F190" w14:textId="0991AF15" w:rsidR="00E455D4" w:rsidRPr="00D23E7D" w:rsidRDefault="00310CC6" w:rsidP="004C1D32">
            <w:pPr>
              <w:jc w:val="both"/>
              <w:rPr>
                <w:sz w:val="22"/>
                <w:lang w:val="pt-BR"/>
              </w:rPr>
            </w:pPr>
            <w:r w:rsidRPr="00D23E7D">
              <w:rPr>
                <w:sz w:val="22"/>
                <w:lang w:val="pt-BR"/>
              </w:rPr>
              <w:t>- TT</w:t>
            </w:r>
            <w:r w:rsidR="00F910A1" w:rsidRPr="00D23E7D">
              <w:rPr>
                <w:sz w:val="22"/>
                <w:lang w:val="pt-BR"/>
              </w:rPr>
              <w:t xml:space="preserve"> </w:t>
            </w:r>
            <w:r w:rsidR="000B2A83" w:rsidRPr="00D23E7D">
              <w:rPr>
                <w:sz w:val="22"/>
                <w:lang w:val="pt-BR"/>
              </w:rPr>
              <w:t>HĐND,</w:t>
            </w:r>
            <w:r w:rsidR="00E773B8" w:rsidRPr="00D23E7D">
              <w:rPr>
                <w:sz w:val="22"/>
                <w:lang w:val="pt-BR"/>
              </w:rPr>
              <w:t xml:space="preserve"> </w:t>
            </w:r>
            <w:r w:rsidR="00E455D4" w:rsidRPr="00D23E7D">
              <w:rPr>
                <w:sz w:val="22"/>
                <w:lang w:val="pt-BR"/>
              </w:rPr>
              <w:t>UBND;</w:t>
            </w:r>
          </w:p>
          <w:p w14:paraId="00544C91" w14:textId="6748E5E7" w:rsidR="004C24CC" w:rsidRPr="00D23E7D" w:rsidRDefault="004C24CC" w:rsidP="004C1D32">
            <w:pPr>
              <w:jc w:val="both"/>
              <w:rPr>
                <w:sz w:val="22"/>
                <w:lang w:val="pt-BR"/>
              </w:rPr>
            </w:pPr>
            <w:r w:rsidRPr="00D23E7D">
              <w:rPr>
                <w:sz w:val="22"/>
                <w:lang w:val="pt-BR"/>
              </w:rPr>
              <w:t>- VP Đảng ủy;</w:t>
            </w:r>
          </w:p>
          <w:p w14:paraId="0F0AD789" w14:textId="2B4EF0E6" w:rsidR="00E455D4" w:rsidRPr="0094452E" w:rsidRDefault="00E455D4" w:rsidP="004C1D32">
            <w:pPr>
              <w:jc w:val="both"/>
              <w:rPr>
                <w:sz w:val="28"/>
                <w:szCs w:val="28"/>
                <w:lang w:val="en-GB"/>
              </w:rPr>
            </w:pPr>
            <w:r w:rsidRPr="00A3447A">
              <w:rPr>
                <w:sz w:val="22"/>
                <w:lang w:val="en-GB"/>
              </w:rPr>
              <w:t xml:space="preserve">- </w:t>
            </w:r>
            <w:proofErr w:type="spellStart"/>
            <w:r w:rsidRPr="00A3447A">
              <w:rPr>
                <w:sz w:val="22"/>
                <w:lang w:val="en-GB"/>
              </w:rPr>
              <w:t>Lưu</w:t>
            </w:r>
            <w:proofErr w:type="spellEnd"/>
            <w:r w:rsidRPr="00A3447A">
              <w:rPr>
                <w:sz w:val="22"/>
                <w:lang w:val="en-GB"/>
              </w:rPr>
              <w:t xml:space="preserve"> VT</w:t>
            </w:r>
            <w:r w:rsidR="008818E6">
              <w:rPr>
                <w:sz w:val="22"/>
                <w:lang w:val="en-GB"/>
              </w:rPr>
              <w:t>,</w:t>
            </w:r>
            <w:r w:rsidR="00C73E85">
              <w:rPr>
                <w:sz w:val="22"/>
                <w:lang w:val="en-GB"/>
              </w:rPr>
              <w:t xml:space="preserve"> </w:t>
            </w:r>
            <w:r w:rsidR="008818E6">
              <w:rPr>
                <w:sz w:val="22"/>
                <w:lang w:val="en-GB"/>
              </w:rPr>
              <w:t>PKT</w:t>
            </w:r>
            <w:r w:rsidRPr="00A3447A">
              <w:rPr>
                <w:sz w:val="22"/>
                <w:lang w:val="en-GB"/>
              </w:rPr>
              <w:t>.</w:t>
            </w:r>
          </w:p>
        </w:tc>
        <w:tc>
          <w:tcPr>
            <w:tcW w:w="4531" w:type="dxa"/>
          </w:tcPr>
          <w:p w14:paraId="3D16D158" w14:textId="77777777" w:rsidR="00A006C8" w:rsidRDefault="00A006C8" w:rsidP="00E455D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631733B2" w14:textId="4A3A561F" w:rsidR="00E455D4" w:rsidRPr="0094452E" w:rsidRDefault="00DB19A3" w:rsidP="00E455D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TM. ỦY BAN NHÂN DÂN</w:t>
            </w:r>
          </w:p>
          <w:p w14:paraId="545FDB74" w14:textId="69537438" w:rsidR="00E455D4" w:rsidRPr="00F36D7F" w:rsidRDefault="00DB19A3" w:rsidP="00E455D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F36D7F">
              <w:rPr>
                <w:b/>
                <w:bCs/>
                <w:sz w:val="28"/>
                <w:szCs w:val="28"/>
                <w:lang w:val="en-GB"/>
              </w:rPr>
              <w:t>CHỦ TỊCH</w:t>
            </w:r>
          </w:p>
          <w:p w14:paraId="2B4A5CE8" w14:textId="419E88C5" w:rsidR="00E455D4" w:rsidRDefault="00E455D4" w:rsidP="00E455D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79F1D424" w14:textId="77777777" w:rsidR="00953A5B" w:rsidRPr="0094452E" w:rsidRDefault="00953A5B" w:rsidP="00E455D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191FC33" w14:textId="77777777" w:rsidR="00E455D4" w:rsidRDefault="00E455D4" w:rsidP="00E455D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085E08B8" w14:textId="77777777" w:rsidR="00F36D7F" w:rsidRDefault="00F36D7F" w:rsidP="00E455D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585495B8" w14:textId="77777777" w:rsidR="00DB19A3" w:rsidRPr="0094452E" w:rsidRDefault="00DB19A3" w:rsidP="00E455D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  <w:p w14:paraId="2DFB5B44" w14:textId="28C50F12" w:rsidR="00E455D4" w:rsidRPr="00DB19A3" w:rsidRDefault="00953A5B" w:rsidP="00E455D4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 xml:space="preserve">Lê 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Hải</w:t>
            </w:r>
            <w:proofErr w:type="spellEnd"/>
            <w:r>
              <w:rPr>
                <w:b/>
                <w:bCs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en-GB"/>
              </w:rPr>
              <w:t>Yến</w:t>
            </w:r>
            <w:proofErr w:type="spellEnd"/>
          </w:p>
        </w:tc>
      </w:tr>
    </w:tbl>
    <w:p w14:paraId="6AB0C49E" w14:textId="77777777" w:rsidR="00C1503D" w:rsidRPr="0094452E" w:rsidRDefault="00C1503D">
      <w:pPr>
        <w:rPr>
          <w:lang w:val="en-GB"/>
        </w:rPr>
      </w:pPr>
    </w:p>
    <w:sectPr w:rsidR="00C1503D" w:rsidRPr="0094452E" w:rsidSect="00D23E7D">
      <w:headerReference w:type="default" r:id="rId7"/>
      <w:pgSz w:w="11906" w:h="16838" w:code="9"/>
      <w:pgMar w:top="1134" w:right="1134" w:bottom="1134" w:left="1701" w:header="45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EAEF8" w14:textId="77777777" w:rsidR="004B5D97" w:rsidRDefault="004B5D97" w:rsidP="00704BC4">
      <w:pPr>
        <w:spacing w:after="0" w:line="240" w:lineRule="auto"/>
      </w:pPr>
      <w:r>
        <w:separator/>
      </w:r>
    </w:p>
  </w:endnote>
  <w:endnote w:type="continuationSeparator" w:id="0">
    <w:p w14:paraId="2DB75685" w14:textId="77777777" w:rsidR="004B5D97" w:rsidRDefault="004B5D97" w:rsidP="0070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01BFB" w14:textId="77777777" w:rsidR="004B5D97" w:rsidRDefault="004B5D97" w:rsidP="00704BC4">
      <w:pPr>
        <w:spacing w:after="0" w:line="240" w:lineRule="auto"/>
      </w:pPr>
      <w:r>
        <w:separator/>
      </w:r>
    </w:p>
  </w:footnote>
  <w:footnote w:type="continuationSeparator" w:id="0">
    <w:p w14:paraId="7BD8CCB4" w14:textId="77777777" w:rsidR="004B5D97" w:rsidRDefault="004B5D97" w:rsidP="0070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095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F37DC8" w14:textId="03308A52" w:rsidR="00704BC4" w:rsidRDefault="00704BC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3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D7B233" w14:textId="77777777" w:rsidR="00704BC4" w:rsidRDefault="00704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1CC"/>
    <w:multiLevelType w:val="multilevel"/>
    <w:tmpl w:val="FA2A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A61795"/>
    <w:multiLevelType w:val="multilevel"/>
    <w:tmpl w:val="BEFC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A3173"/>
    <w:multiLevelType w:val="hybridMultilevel"/>
    <w:tmpl w:val="A776C274"/>
    <w:lvl w:ilvl="0" w:tplc="5E7AE938">
      <w:start w:val="1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CC29F9"/>
    <w:multiLevelType w:val="hybridMultilevel"/>
    <w:tmpl w:val="9EAC9A68"/>
    <w:lvl w:ilvl="0" w:tplc="6DAA8D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1F"/>
    <w:rsid w:val="00006D8F"/>
    <w:rsid w:val="00014226"/>
    <w:rsid w:val="00017EC5"/>
    <w:rsid w:val="0002054F"/>
    <w:rsid w:val="0002125B"/>
    <w:rsid w:val="00027559"/>
    <w:rsid w:val="000544CE"/>
    <w:rsid w:val="00056853"/>
    <w:rsid w:val="00057E71"/>
    <w:rsid w:val="0006022B"/>
    <w:rsid w:val="000814FA"/>
    <w:rsid w:val="000B1152"/>
    <w:rsid w:val="000B1579"/>
    <w:rsid w:val="000B2A83"/>
    <w:rsid w:val="000B4F4D"/>
    <w:rsid w:val="000C0635"/>
    <w:rsid w:val="000C252F"/>
    <w:rsid w:val="000C2BB1"/>
    <w:rsid w:val="000C75BA"/>
    <w:rsid w:val="000D1C49"/>
    <w:rsid w:val="000D2CD4"/>
    <w:rsid w:val="000D714D"/>
    <w:rsid w:val="000F5237"/>
    <w:rsid w:val="00102B1A"/>
    <w:rsid w:val="00110EA8"/>
    <w:rsid w:val="001119B2"/>
    <w:rsid w:val="0012325F"/>
    <w:rsid w:val="00123D23"/>
    <w:rsid w:val="001475B1"/>
    <w:rsid w:val="0015654C"/>
    <w:rsid w:val="00156DF7"/>
    <w:rsid w:val="0015791F"/>
    <w:rsid w:val="001640E0"/>
    <w:rsid w:val="00167733"/>
    <w:rsid w:val="0017403C"/>
    <w:rsid w:val="001801B8"/>
    <w:rsid w:val="0019768E"/>
    <w:rsid w:val="001B060E"/>
    <w:rsid w:val="001B575B"/>
    <w:rsid w:val="001B698C"/>
    <w:rsid w:val="001C7452"/>
    <w:rsid w:val="001D3DC5"/>
    <w:rsid w:val="001D4AD3"/>
    <w:rsid w:val="001E4AB9"/>
    <w:rsid w:val="001F1DE5"/>
    <w:rsid w:val="001F5CCF"/>
    <w:rsid w:val="001F753E"/>
    <w:rsid w:val="00200BAE"/>
    <w:rsid w:val="00201E88"/>
    <w:rsid w:val="00202826"/>
    <w:rsid w:val="00204D27"/>
    <w:rsid w:val="00205D09"/>
    <w:rsid w:val="00212AB5"/>
    <w:rsid w:val="002214F7"/>
    <w:rsid w:val="00222FF1"/>
    <w:rsid w:val="0022518A"/>
    <w:rsid w:val="00225217"/>
    <w:rsid w:val="0023127C"/>
    <w:rsid w:val="00250D87"/>
    <w:rsid w:val="00263F2A"/>
    <w:rsid w:val="00276921"/>
    <w:rsid w:val="00283B27"/>
    <w:rsid w:val="0029085C"/>
    <w:rsid w:val="002936FC"/>
    <w:rsid w:val="00295A74"/>
    <w:rsid w:val="002A6866"/>
    <w:rsid w:val="002D0F6A"/>
    <w:rsid w:val="002D6A92"/>
    <w:rsid w:val="002E7D83"/>
    <w:rsid w:val="002F6CC4"/>
    <w:rsid w:val="003022B1"/>
    <w:rsid w:val="00306B40"/>
    <w:rsid w:val="00310CC6"/>
    <w:rsid w:val="003113BB"/>
    <w:rsid w:val="003408E4"/>
    <w:rsid w:val="0034242C"/>
    <w:rsid w:val="00344D51"/>
    <w:rsid w:val="00347452"/>
    <w:rsid w:val="0035080A"/>
    <w:rsid w:val="00362458"/>
    <w:rsid w:val="003652FD"/>
    <w:rsid w:val="00366AFC"/>
    <w:rsid w:val="003911F0"/>
    <w:rsid w:val="003944A6"/>
    <w:rsid w:val="00395214"/>
    <w:rsid w:val="003A41CA"/>
    <w:rsid w:val="003C43C2"/>
    <w:rsid w:val="003D57CD"/>
    <w:rsid w:val="003F5915"/>
    <w:rsid w:val="004006D9"/>
    <w:rsid w:val="00401BA4"/>
    <w:rsid w:val="00407764"/>
    <w:rsid w:val="0041685C"/>
    <w:rsid w:val="00416CCE"/>
    <w:rsid w:val="0044258C"/>
    <w:rsid w:val="004429FA"/>
    <w:rsid w:val="00450CAA"/>
    <w:rsid w:val="00461753"/>
    <w:rsid w:val="00461ED8"/>
    <w:rsid w:val="00467088"/>
    <w:rsid w:val="004778B5"/>
    <w:rsid w:val="00480C13"/>
    <w:rsid w:val="00482C61"/>
    <w:rsid w:val="004971E3"/>
    <w:rsid w:val="004B08E0"/>
    <w:rsid w:val="004B1091"/>
    <w:rsid w:val="004B3AD4"/>
    <w:rsid w:val="004B5D97"/>
    <w:rsid w:val="004C0378"/>
    <w:rsid w:val="004C0B82"/>
    <w:rsid w:val="004C1D32"/>
    <w:rsid w:val="004C24CC"/>
    <w:rsid w:val="004D4F1D"/>
    <w:rsid w:val="004D74C3"/>
    <w:rsid w:val="004E553E"/>
    <w:rsid w:val="004F57FC"/>
    <w:rsid w:val="005007B3"/>
    <w:rsid w:val="00501434"/>
    <w:rsid w:val="00505595"/>
    <w:rsid w:val="005169B5"/>
    <w:rsid w:val="005171CF"/>
    <w:rsid w:val="00520B45"/>
    <w:rsid w:val="00523B32"/>
    <w:rsid w:val="005340AE"/>
    <w:rsid w:val="00536717"/>
    <w:rsid w:val="0053742B"/>
    <w:rsid w:val="005403C3"/>
    <w:rsid w:val="00546F6B"/>
    <w:rsid w:val="0054742C"/>
    <w:rsid w:val="0057371F"/>
    <w:rsid w:val="005801F6"/>
    <w:rsid w:val="005928D9"/>
    <w:rsid w:val="005A19E5"/>
    <w:rsid w:val="005A3882"/>
    <w:rsid w:val="005A3F0A"/>
    <w:rsid w:val="005C13BB"/>
    <w:rsid w:val="005F103C"/>
    <w:rsid w:val="005F3D9D"/>
    <w:rsid w:val="005F3FE1"/>
    <w:rsid w:val="00602A84"/>
    <w:rsid w:val="006227C1"/>
    <w:rsid w:val="00625524"/>
    <w:rsid w:val="00640D29"/>
    <w:rsid w:val="00647752"/>
    <w:rsid w:val="006478A6"/>
    <w:rsid w:val="00652D04"/>
    <w:rsid w:val="00674F66"/>
    <w:rsid w:val="00685E36"/>
    <w:rsid w:val="00691408"/>
    <w:rsid w:val="006A432B"/>
    <w:rsid w:val="006C53D4"/>
    <w:rsid w:val="006D40B9"/>
    <w:rsid w:val="006E5891"/>
    <w:rsid w:val="006F1988"/>
    <w:rsid w:val="006F26A8"/>
    <w:rsid w:val="00704BC4"/>
    <w:rsid w:val="007073A3"/>
    <w:rsid w:val="007102F2"/>
    <w:rsid w:val="00713BA1"/>
    <w:rsid w:val="00741F1F"/>
    <w:rsid w:val="0075750B"/>
    <w:rsid w:val="00764116"/>
    <w:rsid w:val="00766FCD"/>
    <w:rsid w:val="00767AA9"/>
    <w:rsid w:val="00771FE4"/>
    <w:rsid w:val="00781C77"/>
    <w:rsid w:val="00784C30"/>
    <w:rsid w:val="00791BFE"/>
    <w:rsid w:val="00791ECE"/>
    <w:rsid w:val="007A3E0A"/>
    <w:rsid w:val="007C17AD"/>
    <w:rsid w:val="007C41D7"/>
    <w:rsid w:val="007D1C15"/>
    <w:rsid w:val="007D39AA"/>
    <w:rsid w:val="007D644B"/>
    <w:rsid w:val="007F2B97"/>
    <w:rsid w:val="007F6098"/>
    <w:rsid w:val="007F7A93"/>
    <w:rsid w:val="0080516B"/>
    <w:rsid w:val="00810EF4"/>
    <w:rsid w:val="00811DC3"/>
    <w:rsid w:val="00813230"/>
    <w:rsid w:val="00813AB0"/>
    <w:rsid w:val="00813BDF"/>
    <w:rsid w:val="00823A20"/>
    <w:rsid w:val="00825DCD"/>
    <w:rsid w:val="00840413"/>
    <w:rsid w:val="00840A4A"/>
    <w:rsid w:val="00840BA0"/>
    <w:rsid w:val="0085107C"/>
    <w:rsid w:val="008613F3"/>
    <w:rsid w:val="0086275C"/>
    <w:rsid w:val="008818E6"/>
    <w:rsid w:val="0088557B"/>
    <w:rsid w:val="0089139D"/>
    <w:rsid w:val="008946FE"/>
    <w:rsid w:val="008A3466"/>
    <w:rsid w:val="008C51CB"/>
    <w:rsid w:val="008D5963"/>
    <w:rsid w:val="008D6E0B"/>
    <w:rsid w:val="008E003E"/>
    <w:rsid w:val="008E5B46"/>
    <w:rsid w:val="008F0247"/>
    <w:rsid w:val="00916384"/>
    <w:rsid w:val="00921F17"/>
    <w:rsid w:val="00927C83"/>
    <w:rsid w:val="00940233"/>
    <w:rsid w:val="00940469"/>
    <w:rsid w:val="00940999"/>
    <w:rsid w:val="0094452E"/>
    <w:rsid w:val="00944B92"/>
    <w:rsid w:val="00945577"/>
    <w:rsid w:val="00953A5B"/>
    <w:rsid w:val="009854B4"/>
    <w:rsid w:val="00985D23"/>
    <w:rsid w:val="009910E5"/>
    <w:rsid w:val="00992E9F"/>
    <w:rsid w:val="009B7BD8"/>
    <w:rsid w:val="009C18CB"/>
    <w:rsid w:val="009D25E7"/>
    <w:rsid w:val="009D7262"/>
    <w:rsid w:val="009F7E95"/>
    <w:rsid w:val="00A006C8"/>
    <w:rsid w:val="00A0447A"/>
    <w:rsid w:val="00A100BD"/>
    <w:rsid w:val="00A10255"/>
    <w:rsid w:val="00A10EC4"/>
    <w:rsid w:val="00A342CD"/>
    <w:rsid w:val="00A3447A"/>
    <w:rsid w:val="00A35E26"/>
    <w:rsid w:val="00A43168"/>
    <w:rsid w:val="00A56394"/>
    <w:rsid w:val="00A62860"/>
    <w:rsid w:val="00A62C41"/>
    <w:rsid w:val="00A66846"/>
    <w:rsid w:val="00A67489"/>
    <w:rsid w:val="00A77EC8"/>
    <w:rsid w:val="00A815FF"/>
    <w:rsid w:val="00A837D2"/>
    <w:rsid w:val="00A8462B"/>
    <w:rsid w:val="00A86E8E"/>
    <w:rsid w:val="00A920E7"/>
    <w:rsid w:val="00AB2FAB"/>
    <w:rsid w:val="00AC4499"/>
    <w:rsid w:val="00AC5778"/>
    <w:rsid w:val="00AE2848"/>
    <w:rsid w:val="00AE70AD"/>
    <w:rsid w:val="00AE7AD8"/>
    <w:rsid w:val="00AF47BA"/>
    <w:rsid w:val="00B15211"/>
    <w:rsid w:val="00B217C9"/>
    <w:rsid w:val="00B35AC6"/>
    <w:rsid w:val="00B40BD5"/>
    <w:rsid w:val="00B4532D"/>
    <w:rsid w:val="00B66601"/>
    <w:rsid w:val="00B77603"/>
    <w:rsid w:val="00B80976"/>
    <w:rsid w:val="00B83F95"/>
    <w:rsid w:val="00B90145"/>
    <w:rsid w:val="00B93587"/>
    <w:rsid w:val="00B974F5"/>
    <w:rsid w:val="00BA20AD"/>
    <w:rsid w:val="00BA3917"/>
    <w:rsid w:val="00BB0C13"/>
    <w:rsid w:val="00BB3B3D"/>
    <w:rsid w:val="00BB5A75"/>
    <w:rsid w:val="00BC4197"/>
    <w:rsid w:val="00BD5576"/>
    <w:rsid w:val="00BE5421"/>
    <w:rsid w:val="00BF3319"/>
    <w:rsid w:val="00BF5BF5"/>
    <w:rsid w:val="00BF75E2"/>
    <w:rsid w:val="00C02D10"/>
    <w:rsid w:val="00C0354A"/>
    <w:rsid w:val="00C0649D"/>
    <w:rsid w:val="00C0776E"/>
    <w:rsid w:val="00C1503D"/>
    <w:rsid w:val="00C16096"/>
    <w:rsid w:val="00C22B33"/>
    <w:rsid w:val="00C246EF"/>
    <w:rsid w:val="00C34D31"/>
    <w:rsid w:val="00C4096E"/>
    <w:rsid w:val="00C416CB"/>
    <w:rsid w:val="00C4204E"/>
    <w:rsid w:val="00C437B3"/>
    <w:rsid w:val="00C44E6A"/>
    <w:rsid w:val="00C458BE"/>
    <w:rsid w:val="00C51000"/>
    <w:rsid w:val="00C52023"/>
    <w:rsid w:val="00C53EA3"/>
    <w:rsid w:val="00C608A7"/>
    <w:rsid w:val="00C65AC9"/>
    <w:rsid w:val="00C65B0C"/>
    <w:rsid w:val="00C6619F"/>
    <w:rsid w:val="00C73073"/>
    <w:rsid w:val="00C73E85"/>
    <w:rsid w:val="00C75E74"/>
    <w:rsid w:val="00C80429"/>
    <w:rsid w:val="00CB2CFD"/>
    <w:rsid w:val="00CC3429"/>
    <w:rsid w:val="00CC5D9B"/>
    <w:rsid w:val="00CC684F"/>
    <w:rsid w:val="00CD2837"/>
    <w:rsid w:val="00CE47B7"/>
    <w:rsid w:val="00CE5DFE"/>
    <w:rsid w:val="00CF330D"/>
    <w:rsid w:val="00CF79BC"/>
    <w:rsid w:val="00D07FD9"/>
    <w:rsid w:val="00D136B0"/>
    <w:rsid w:val="00D166AC"/>
    <w:rsid w:val="00D23E7D"/>
    <w:rsid w:val="00D317E1"/>
    <w:rsid w:val="00D3269E"/>
    <w:rsid w:val="00D40286"/>
    <w:rsid w:val="00D41C03"/>
    <w:rsid w:val="00D50B8A"/>
    <w:rsid w:val="00D5137B"/>
    <w:rsid w:val="00D57428"/>
    <w:rsid w:val="00D6583A"/>
    <w:rsid w:val="00D6737D"/>
    <w:rsid w:val="00D81569"/>
    <w:rsid w:val="00D841B9"/>
    <w:rsid w:val="00D855C8"/>
    <w:rsid w:val="00D94415"/>
    <w:rsid w:val="00D9481F"/>
    <w:rsid w:val="00DA19F8"/>
    <w:rsid w:val="00DA224B"/>
    <w:rsid w:val="00DA6936"/>
    <w:rsid w:val="00DB16B3"/>
    <w:rsid w:val="00DB19A3"/>
    <w:rsid w:val="00DB36FC"/>
    <w:rsid w:val="00DB4B9B"/>
    <w:rsid w:val="00DC47D1"/>
    <w:rsid w:val="00DC53EC"/>
    <w:rsid w:val="00DC593B"/>
    <w:rsid w:val="00DC597A"/>
    <w:rsid w:val="00DF1A3A"/>
    <w:rsid w:val="00E043D0"/>
    <w:rsid w:val="00E148C1"/>
    <w:rsid w:val="00E15112"/>
    <w:rsid w:val="00E205B1"/>
    <w:rsid w:val="00E34BD4"/>
    <w:rsid w:val="00E418B9"/>
    <w:rsid w:val="00E4382E"/>
    <w:rsid w:val="00E449E6"/>
    <w:rsid w:val="00E455D4"/>
    <w:rsid w:val="00E45604"/>
    <w:rsid w:val="00E529EA"/>
    <w:rsid w:val="00E543EF"/>
    <w:rsid w:val="00E60D26"/>
    <w:rsid w:val="00E639C8"/>
    <w:rsid w:val="00E773B8"/>
    <w:rsid w:val="00E83586"/>
    <w:rsid w:val="00E9294A"/>
    <w:rsid w:val="00EB004D"/>
    <w:rsid w:val="00ED62C9"/>
    <w:rsid w:val="00EE1586"/>
    <w:rsid w:val="00EE2210"/>
    <w:rsid w:val="00EE63EA"/>
    <w:rsid w:val="00F16D62"/>
    <w:rsid w:val="00F22EB3"/>
    <w:rsid w:val="00F25A48"/>
    <w:rsid w:val="00F36D7F"/>
    <w:rsid w:val="00F36DFA"/>
    <w:rsid w:val="00F37F56"/>
    <w:rsid w:val="00F4019D"/>
    <w:rsid w:val="00F46747"/>
    <w:rsid w:val="00F47D91"/>
    <w:rsid w:val="00F52718"/>
    <w:rsid w:val="00F53D04"/>
    <w:rsid w:val="00F54EB4"/>
    <w:rsid w:val="00F57A59"/>
    <w:rsid w:val="00F60157"/>
    <w:rsid w:val="00F61A29"/>
    <w:rsid w:val="00F66BD4"/>
    <w:rsid w:val="00F8467D"/>
    <w:rsid w:val="00F910A1"/>
    <w:rsid w:val="00FA4F28"/>
    <w:rsid w:val="00FA7B33"/>
    <w:rsid w:val="00FA7C4F"/>
    <w:rsid w:val="00FB58EB"/>
    <w:rsid w:val="00FB63D2"/>
    <w:rsid w:val="00FC4C7F"/>
    <w:rsid w:val="00FD6251"/>
    <w:rsid w:val="00FF4031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76AD4"/>
  <w15:chartTrackingRefBased/>
  <w15:docId w15:val="{90D5B7E4-57A5-4578-8899-EDF9BCB3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7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7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7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7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7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7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7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71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7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7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7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7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7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7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7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7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7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BC4"/>
  </w:style>
  <w:style w:type="paragraph" w:styleId="Footer">
    <w:name w:val="footer"/>
    <w:basedOn w:val="Normal"/>
    <w:link w:val="FooterChar"/>
    <w:uiPriority w:val="99"/>
    <w:unhideWhenUsed/>
    <w:rsid w:val="00704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BC4"/>
  </w:style>
  <w:style w:type="character" w:customStyle="1" w:styleId="citation-142">
    <w:name w:val="citation-142"/>
    <w:basedOn w:val="DefaultParagraphFont"/>
    <w:rsid w:val="00E45604"/>
  </w:style>
  <w:style w:type="character" w:customStyle="1" w:styleId="citation-141">
    <w:name w:val="citation-141"/>
    <w:basedOn w:val="DefaultParagraphFont"/>
    <w:rsid w:val="00E45604"/>
  </w:style>
  <w:style w:type="character" w:customStyle="1" w:styleId="citation-140">
    <w:name w:val="citation-140"/>
    <w:basedOn w:val="DefaultParagraphFont"/>
    <w:rsid w:val="00E45604"/>
  </w:style>
  <w:style w:type="paragraph" w:styleId="NormalWeb">
    <w:name w:val="Normal (Web)"/>
    <w:basedOn w:val="Normal"/>
    <w:uiPriority w:val="99"/>
    <w:semiHidden/>
    <w:unhideWhenUsed/>
    <w:rsid w:val="00B90145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citation-139">
    <w:name w:val="citation-139"/>
    <w:basedOn w:val="DefaultParagraphFont"/>
    <w:rsid w:val="00B90145"/>
  </w:style>
  <w:style w:type="character" w:customStyle="1" w:styleId="citation-138">
    <w:name w:val="citation-138"/>
    <w:basedOn w:val="DefaultParagraphFont"/>
    <w:rsid w:val="00B90145"/>
  </w:style>
  <w:style w:type="character" w:customStyle="1" w:styleId="citation-137">
    <w:name w:val="citation-137"/>
    <w:basedOn w:val="DefaultParagraphFont"/>
    <w:rsid w:val="00B90145"/>
  </w:style>
  <w:style w:type="character" w:customStyle="1" w:styleId="citation-136">
    <w:name w:val="citation-136"/>
    <w:basedOn w:val="DefaultParagraphFont"/>
    <w:rsid w:val="00B90145"/>
  </w:style>
  <w:style w:type="character" w:customStyle="1" w:styleId="citation-135">
    <w:name w:val="citation-135"/>
    <w:basedOn w:val="DefaultParagraphFont"/>
    <w:rsid w:val="00B90145"/>
  </w:style>
  <w:style w:type="character" w:customStyle="1" w:styleId="citation-134">
    <w:name w:val="citation-134"/>
    <w:basedOn w:val="DefaultParagraphFont"/>
    <w:rsid w:val="00B90145"/>
  </w:style>
  <w:style w:type="character" w:customStyle="1" w:styleId="citation-133">
    <w:name w:val="citation-133"/>
    <w:basedOn w:val="DefaultParagraphFont"/>
    <w:rsid w:val="00E148C1"/>
  </w:style>
  <w:style w:type="character" w:customStyle="1" w:styleId="citation-132">
    <w:name w:val="citation-132"/>
    <w:basedOn w:val="DefaultParagraphFont"/>
    <w:rsid w:val="00E148C1"/>
  </w:style>
  <w:style w:type="character" w:customStyle="1" w:styleId="citation-131">
    <w:name w:val="citation-131"/>
    <w:basedOn w:val="DefaultParagraphFont"/>
    <w:rsid w:val="00E148C1"/>
  </w:style>
  <w:style w:type="character" w:customStyle="1" w:styleId="citation-130">
    <w:name w:val="citation-130"/>
    <w:basedOn w:val="DefaultParagraphFont"/>
    <w:rsid w:val="00E148C1"/>
  </w:style>
  <w:style w:type="character" w:customStyle="1" w:styleId="citation-129">
    <w:name w:val="citation-129"/>
    <w:basedOn w:val="DefaultParagraphFont"/>
    <w:rsid w:val="00E148C1"/>
  </w:style>
  <w:style w:type="character" w:customStyle="1" w:styleId="citation-128">
    <w:name w:val="citation-128"/>
    <w:basedOn w:val="DefaultParagraphFont"/>
    <w:rsid w:val="00E148C1"/>
  </w:style>
  <w:style w:type="character" w:customStyle="1" w:styleId="citation-127">
    <w:name w:val="citation-127"/>
    <w:basedOn w:val="DefaultParagraphFont"/>
    <w:rsid w:val="001F753E"/>
  </w:style>
  <w:style w:type="character" w:customStyle="1" w:styleId="citation-144">
    <w:name w:val="citation-144"/>
    <w:basedOn w:val="DefaultParagraphFont"/>
    <w:rsid w:val="0080516B"/>
  </w:style>
  <w:style w:type="character" w:customStyle="1" w:styleId="citation-143">
    <w:name w:val="citation-143"/>
    <w:basedOn w:val="DefaultParagraphFont"/>
    <w:rsid w:val="00805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275</cp:revision>
  <dcterms:created xsi:type="dcterms:W3CDTF">2025-11-15T01:46:00Z</dcterms:created>
  <dcterms:modified xsi:type="dcterms:W3CDTF">2025-11-23T06:38:00Z</dcterms:modified>
</cp:coreProperties>
</file>